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12" w:rsidRDefault="00C00412" w:rsidP="00C00412">
      <w:pPr>
        <w:rPr>
          <w:b/>
        </w:rPr>
      </w:pPr>
      <w:r>
        <w:rPr>
          <w:b/>
        </w:rPr>
        <w:t>Урок истории в 9 классе</w:t>
      </w:r>
    </w:p>
    <w:p w:rsidR="00C00412" w:rsidRDefault="00C00412" w:rsidP="00C00412">
      <w:pPr>
        <w:rPr>
          <w:b/>
        </w:rPr>
      </w:pPr>
    </w:p>
    <w:p w:rsidR="00FD158A" w:rsidRDefault="00C00412" w:rsidP="00C00412">
      <w:pPr>
        <w:rPr>
          <w:color w:val="000000"/>
        </w:rPr>
      </w:pPr>
      <w:r>
        <w:rPr>
          <w:b/>
          <w:color w:val="000000"/>
        </w:rPr>
        <w:t xml:space="preserve">Автор: </w:t>
      </w:r>
      <w:proofErr w:type="spellStart"/>
      <w:r>
        <w:rPr>
          <w:color w:val="000000"/>
        </w:rPr>
        <w:t>Миненкова</w:t>
      </w:r>
      <w:proofErr w:type="spellEnd"/>
      <w:r>
        <w:rPr>
          <w:color w:val="000000"/>
        </w:rPr>
        <w:t xml:space="preserve"> Е.Н., учитель истории и обществознания МАОУ СОШ №113</w:t>
      </w:r>
    </w:p>
    <w:p w:rsidR="00C00412" w:rsidRDefault="00FD158A" w:rsidP="00C00412">
      <w:pPr>
        <w:rPr>
          <w:color w:val="000000"/>
        </w:rPr>
      </w:pPr>
      <w:r>
        <w:rPr>
          <w:color w:val="000000"/>
        </w:rPr>
        <w:t xml:space="preserve">             </w:t>
      </w:r>
      <w:bookmarkStart w:id="0" w:name="_GoBack"/>
      <w:bookmarkEnd w:id="0"/>
      <w:r>
        <w:rPr>
          <w:color w:val="000000"/>
        </w:rPr>
        <w:t xml:space="preserve"> </w:t>
      </w:r>
      <w:r>
        <w:rPr>
          <w:color w:val="000000"/>
        </w:rPr>
        <w:t>г. Челябинска</w:t>
      </w:r>
    </w:p>
    <w:p w:rsidR="00C00412" w:rsidRDefault="00C00412" w:rsidP="00D67E1D">
      <w:pPr>
        <w:jc w:val="center"/>
        <w:rPr>
          <w:b/>
          <w:sz w:val="32"/>
          <w:szCs w:val="32"/>
        </w:rPr>
      </w:pPr>
    </w:p>
    <w:p w:rsidR="00D67E1D" w:rsidRPr="00C00412" w:rsidRDefault="00C00412" w:rsidP="00D67E1D">
      <w:pPr>
        <w:jc w:val="center"/>
        <w:rPr>
          <w:b/>
        </w:rPr>
      </w:pPr>
      <w:r w:rsidRPr="00C00412">
        <w:rPr>
          <w:b/>
        </w:rPr>
        <w:t xml:space="preserve">Тема: </w:t>
      </w:r>
      <w:r w:rsidR="00D67E1D" w:rsidRPr="00C00412">
        <w:rPr>
          <w:b/>
        </w:rPr>
        <w:t xml:space="preserve"> «Начало Великой Отечественной войны»</w:t>
      </w:r>
    </w:p>
    <w:p w:rsidR="00D67E1D" w:rsidRPr="00C00412" w:rsidRDefault="00D67E1D" w:rsidP="00D67E1D"/>
    <w:p w:rsidR="00D67E1D" w:rsidRPr="00C00412" w:rsidRDefault="00D67E1D" w:rsidP="00D67E1D">
      <w:r w:rsidRPr="00C00412">
        <w:rPr>
          <w:b/>
          <w:i/>
        </w:rPr>
        <w:t>Тип урока:</w:t>
      </w:r>
      <w:r w:rsidRPr="00C00412">
        <w:t xml:space="preserve"> урок-лекция с использованием лабораторного метода и ИКТ.</w:t>
      </w:r>
    </w:p>
    <w:p w:rsidR="00D67E1D" w:rsidRPr="00C00412" w:rsidRDefault="00D67E1D" w:rsidP="00D67E1D"/>
    <w:p w:rsidR="00D67E1D" w:rsidRPr="00C00412" w:rsidRDefault="00D67E1D" w:rsidP="00D67E1D">
      <w:r w:rsidRPr="00C00412">
        <w:rPr>
          <w:b/>
          <w:i/>
        </w:rPr>
        <w:t>Цели урока:</w:t>
      </w:r>
      <w:r w:rsidRPr="00C00412">
        <w:t xml:space="preserve"> </w:t>
      </w:r>
    </w:p>
    <w:p w:rsidR="00D67E1D" w:rsidRPr="00C00412" w:rsidRDefault="00D67E1D" w:rsidP="00D67E1D">
      <w:r w:rsidRPr="00C00412">
        <w:t xml:space="preserve"> 1.</w:t>
      </w:r>
      <w:r w:rsidRPr="00C00412">
        <w:rPr>
          <w:i/>
        </w:rPr>
        <w:t>Обучающая</w:t>
      </w:r>
      <w:r w:rsidRPr="00C00412">
        <w:t>: предоставить учащимся сведения о начале Великой Отечественной войны; уяснить, что война с Германией носила со стороны СССР справедливый, освободительный характер, а со стороны Германии – захватнический, агрессивный; выяснить причины неудач Красной Армии в начальный период войны.</w:t>
      </w:r>
    </w:p>
    <w:p w:rsidR="00D67E1D" w:rsidRPr="00C00412" w:rsidRDefault="00D67E1D" w:rsidP="00D67E1D">
      <w:r w:rsidRPr="00C00412">
        <w:t xml:space="preserve">2. </w:t>
      </w:r>
      <w:r w:rsidRPr="00C00412">
        <w:rPr>
          <w:i/>
        </w:rPr>
        <w:t xml:space="preserve">Развивающая: </w:t>
      </w:r>
      <w:r w:rsidRPr="00C00412">
        <w:t>отработка умений и навыков использования документа в качестве источника дополнительной информации для самостоятельного приобретения знаний, развитие мыслительной деятельности учащихся.</w:t>
      </w:r>
    </w:p>
    <w:p w:rsidR="00D67E1D" w:rsidRPr="00C00412" w:rsidRDefault="00D67E1D" w:rsidP="00D67E1D">
      <w:pPr>
        <w:rPr>
          <w:b/>
          <w:i/>
        </w:rPr>
      </w:pPr>
    </w:p>
    <w:p w:rsidR="00D67E1D" w:rsidRPr="00C00412" w:rsidRDefault="00D67E1D" w:rsidP="00D67E1D">
      <w:r w:rsidRPr="00C00412">
        <w:rPr>
          <w:b/>
          <w:i/>
        </w:rPr>
        <w:t>Основные знания:</w:t>
      </w:r>
      <w:r w:rsidRPr="00C00412">
        <w:t xml:space="preserve"> СССР накануне войны; начало войны; силы и планы сторон; характер войны; причины неудач Красной Армии.</w:t>
      </w:r>
    </w:p>
    <w:p w:rsidR="00D67E1D" w:rsidRPr="00C00412" w:rsidRDefault="00D67E1D" w:rsidP="00D67E1D"/>
    <w:p w:rsidR="00D67E1D" w:rsidRPr="00C00412" w:rsidRDefault="00D67E1D" w:rsidP="00D67E1D">
      <w:r w:rsidRPr="00C00412">
        <w:rPr>
          <w:b/>
          <w:i/>
        </w:rPr>
        <w:t>Формируемые умения и навыки:</w:t>
      </w:r>
      <w:r w:rsidRPr="00C00412">
        <w:t xml:space="preserve"> навык работы с историческим документом; умение проводить поиск необходимой информации в различных по характеру источниках;  умение систематизировать и анализировать исторический материал; высказывать и аргументировать свою точку зрения.</w:t>
      </w:r>
    </w:p>
    <w:p w:rsidR="00D67E1D" w:rsidRPr="00C00412" w:rsidRDefault="00D67E1D" w:rsidP="00D67E1D"/>
    <w:p w:rsidR="00D67E1D" w:rsidRPr="00C00412" w:rsidRDefault="00D67E1D" w:rsidP="00D67E1D">
      <w:r w:rsidRPr="00C00412">
        <w:rPr>
          <w:b/>
          <w:i/>
        </w:rPr>
        <w:t>Оборудование:</w:t>
      </w:r>
      <w:r w:rsidRPr="00C00412">
        <w:t xml:space="preserve"> учебник, тетрадь, исторические источники, мультимедиа.</w:t>
      </w:r>
    </w:p>
    <w:p w:rsidR="00D67E1D" w:rsidRPr="00C00412" w:rsidRDefault="00D67E1D" w:rsidP="00D67E1D"/>
    <w:p w:rsidR="00D67E1D" w:rsidRPr="00C00412" w:rsidRDefault="00D67E1D" w:rsidP="00D67E1D">
      <w:r w:rsidRPr="00C00412">
        <w:rPr>
          <w:b/>
          <w:i/>
        </w:rPr>
        <w:t>Основные понятия:</w:t>
      </w:r>
      <w:r w:rsidRPr="00C00412">
        <w:t xml:space="preserve">  Великая Отечественная война, блицкриг, всеобщая мобилизация, сателлит.</w:t>
      </w:r>
    </w:p>
    <w:p w:rsidR="00D67E1D" w:rsidRPr="00C00412" w:rsidRDefault="00D67E1D" w:rsidP="00D67E1D"/>
    <w:p w:rsidR="00D67E1D" w:rsidRPr="00C00412" w:rsidRDefault="00D67E1D" w:rsidP="00D67E1D">
      <w:pPr>
        <w:rPr>
          <w:b/>
          <w:i/>
        </w:rPr>
      </w:pPr>
      <w:r w:rsidRPr="00C00412">
        <w:rPr>
          <w:b/>
          <w:i/>
        </w:rPr>
        <w:t>План изучения новой темы:</w:t>
      </w:r>
    </w:p>
    <w:p w:rsidR="00D67E1D" w:rsidRPr="00C00412" w:rsidRDefault="00D67E1D" w:rsidP="00D67E1D">
      <w:pPr>
        <w:rPr>
          <w:b/>
          <w:i/>
        </w:rPr>
      </w:pPr>
    </w:p>
    <w:p w:rsidR="00D67E1D" w:rsidRPr="00C00412" w:rsidRDefault="00D67E1D" w:rsidP="00D67E1D">
      <w:pPr>
        <w:numPr>
          <w:ilvl w:val="0"/>
          <w:numId w:val="10"/>
        </w:numPr>
      </w:pPr>
      <w:r w:rsidRPr="00C00412">
        <w:t>Силы и планы воюющих сторон. Характер войны.</w:t>
      </w:r>
    </w:p>
    <w:p w:rsidR="00D67E1D" w:rsidRPr="00C00412" w:rsidRDefault="00D67E1D" w:rsidP="00D67E1D">
      <w:pPr>
        <w:numPr>
          <w:ilvl w:val="0"/>
          <w:numId w:val="10"/>
        </w:numPr>
      </w:pPr>
      <w:r w:rsidRPr="00C00412">
        <w:t>Вторжение немецких войск на территорию СССР.</w:t>
      </w:r>
    </w:p>
    <w:p w:rsidR="00D67E1D" w:rsidRPr="00C00412" w:rsidRDefault="00D67E1D" w:rsidP="00D67E1D">
      <w:pPr>
        <w:numPr>
          <w:ilvl w:val="0"/>
          <w:numId w:val="10"/>
        </w:numPr>
      </w:pPr>
      <w:r w:rsidRPr="00C00412">
        <w:t>Причины неудач Красной Армии.</w:t>
      </w:r>
    </w:p>
    <w:p w:rsidR="00D67E1D" w:rsidRPr="00C00412" w:rsidRDefault="00D67E1D" w:rsidP="00D67E1D"/>
    <w:p w:rsidR="00D67E1D" w:rsidRPr="00C00412" w:rsidRDefault="00D67E1D" w:rsidP="00D67E1D">
      <w:pPr>
        <w:ind w:left="360"/>
        <w:rPr>
          <w:i/>
        </w:rPr>
      </w:pPr>
    </w:p>
    <w:p w:rsidR="00D67E1D" w:rsidRPr="00C00412" w:rsidRDefault="00D67E1D" w:rsidP="00D67E1D">
      <w:r w:rsidRPr="00C00412">
        <w:rPr>
          <w:b/>
          <w:i/>
        </w:rPr>
        <w:t>Учебная задача:</w:t>
      </w:r>
      <w:r w:rsidRPr="00C00412">
        <w:t xml:space="preserve"> почему Великая Отечественная война началась с поражений Красной Армии?</w:t>
      </w:r>
    </w:p>
    <w:p w:rsidR="00D67E1D" w:rsidRPr="00C00412" w:rsidRDefault="00D67E1D" w:rsidP="00D67E1D"/>
    <w:p w:rsidR="00D67E1D" w:rsidRPr="00C00412" w:rsidRDefault="00D67E1D" w:rsidP="00D67E1D">
      <w:pPr>
        <w:jc w:val="center"/>
        <w:rPr>
          <w:b/>
          <w:u w:val="single"/>
        </w:rPr>
      </w:pPr>
    </w:p>
    <w:p w:rsidR="00D67E1D" w:rsidRPr="00C00412" w:rsidRDefault="00D67E1D" w:rsidP="00D67E1D">
      <w:pPr>
        <w:jc w:val="center"/>
        <w:rPr>
          <w:b/>
          <w:u w:val="single"/>
        </w:rPr>
      </w:pPr>
    </w:p>
    <w:p w:rsidR="00D67E1D" w:rsidRPr="00C00412" w:rsidRDefault="00D67E1D" w:rsidP="00D67E1D">
      <w:pPr>
        <w:jc w:val="center"/>
        <w:rPr>
          <w:b/>
          <w:u w:val="single"/>
        </w:rPr>
      </w:pPr>
      <w:r w:rsidRPr="00C00412">
        <w:rPr>
          <w:b/>
          <w:u w:val="single"/>
        </w:rPr>
        <w:t>Ход урока.</w:t>
      </w:r>
    </w:p>
    <w:p w:rsidR="00D67E1D" w:rsidRPr="00C00412" w:rsidRDefault="00D67E1D" w:rsidP="00D67E1D">
      <w:pPr>
        <w:jc w:val="center"/>
        <w:rPr>
          <w:b/>
          <w:u w:val="single"/>
        </w:rPr>
      </w:pPr>
    </w:p>
    <w:p w:rsidR="00D67E1D" w:rsidRPr="00C00412" w:rsidRDefault="00D67E1D" w:rsidP="00D67E1D">
      <w:pPr>
        <w:ind w:left="360"/>
        <w:rPr>
          <w:i/>
          <w:u w:val="single"/>
        </w:rPr>
      </w:pPr>
      <w:r w:rsidRPr="00C00412">
        <w:rPr>
          <w:i/>
          <w:u w:val="single"/>
        </w:rPr>
        <w:t>Этап повторения.</w:t>
      </w:r>
    </w:p>
    <w:p w:rsidR="00D67E1D" w:rsidRPr="00C00412" w:rsidRDefault="00D67E1D" w:rsidP="00D67E1D">
      <w:pPr>
        <w:ind w:left="360"/>
        <w:jc w:val="center"/>
      </w:pPr>
    </w:p>
    <w:p w:rsidR="00D67E1D" w:rsidRPr="00C00412" w:rsidRDefault="00D67E1D" w:rsidP="00D67E1D">
      <w:r w:rsidRPr="00C00412">
        <w:t>Перед изучением нового материала учитель предлагает учащимся ответить на вопросы:</w:t>
      </w:r>
    </w:p>
    <w:p w:rsidR="00D67E1D" w:rsidRPr="00C00412" w:rsidRDefault="00D67E1D" w:rsidP="00D67E1D">
      <w:pPr>
        <w:numPr>
          <w:ilvl w:val="0"/>
          <w:numId w:val="11"/>
        </w:numPr>
        <w:rPr>
          <w:i/>
        </w:rPr>
      </w:pPr>
      <w:r w:rsidRPr="00C00412">
        <w:rPr>
          <w:i/>
        </w:rPr>
        <w:t>Когда и какими действиями началась Вторая мировая война?</w:t>
      </w:r>
    </w:p>
    <w:p w:rsidR="00D67E1D" w:rsidRPr="00C00412" w:rsidRDefault="00D67E1D" w:rsidP="00D67E1D">
      <w:pPr>
        <w:numPr>
          <w:ilvl w:val="0"/>
          <w:numId w:val="11"/>
        </w:numPr>
        <w:rPr>
          <w:i/>
        </w:rPr>
      </w:pPr>
      <w:r w:rsidRPr="00C00412">
        <w:rPr>
          <w:i/>
        </w:rPr>
        <w:t xml:space="preserve">Какие страны были захвачены Германией к лету </w:t>
      </w:r>
      <w:smartTag w:uri="urn:schemas-microsoft-com:office:smarttags" w:element="metricconverter">
        <w:smartTagPr>
          <w:attr w:name="ProductID" w:val="1941 г"/>
        </w:smartTagPr>
        <w:r w:rsidRPr="00C00412">
          <w:rPr>
            <w:i/>
          </w:rPr>
          <w:t>1941 г</w:t>
        </w:r>
      </w:smartTag>
      <w:r w:rsidRPr="00C00412">
        <w:rPr>
          <w:i/>
        </w:rPr>
        <w:t>.?</w:t>
      </w:r>
    </w:p>
    <w:p w:rsidR="00D67E1D" w:rsidRPr="00C00412" w:rsidRDefault="00D67E1D" w:rsidP="00D67E1D">
      <w:pPr>
        <w:numPr>
          <w:ilvl w:val="0"/>
          <w:numId w:val="11"/>
        </w:numPr>
        <w:rPr>
          <w:i/>
        </w:rPr>
      </w:pPr>
      <w:r w:rsidRPr="00C00412">
        <w:rPr>
          <w:i/>
        </w:rPr>
        <w:t xml:space="preserve">Какой документ подписали СССР и Германия 23 августа </w:t>
      </w:r>
      <w:smartTag w:uri="urn:schemas-microsoft-com:office:smarttags" w:element="metricconverter">
        <w:smartTagPr>
          <w:attr w:name="ProductID" w:val="1939 г"/>
        </w:smartTagPr>
        <w:r w:rsidRPr="00C00412">
          <w:rPr>
            <w:i/>
          </w:rPr>
          <w:t>1939 г</w:t>
        </w:r>
      </w:smartTag>
      <w:r w:rsidRPr="00C00412">
        <w:rPr>
          <w:i/>
        </w:rPr>
        <w:t>.?</w:t>
      </w:r>
    </w:p>
    <w:p w:rsidR="00D67E1D" w:rsidRPr="00C00412" w:rsidRDefault="00D67E1D" w:rsidP="00D67E1D">
      <w:pPr>
        <w:ind w:left="360"/>
        <w:rPr>
          <w:i/>
        </w:rPr>
      </w:pPr>
    </w:p>
    <w:p w:rsidR="00D67E1D" w:rsidRPr="00C00412" w:rsidRDefault="00D67E1D" w:rsidP="00D67E1D">
      <w:pPr>
        <w:rPr>
          <w:i/>
          <w:u w:val="single"/>
        </w:rPr>
      </w:pPr>
      <w:r w:rsidRPr="00C00412">
        <w:rPr>
          <w:i/>
          <w:u w:val="single"/>
        </w:rPr>
        <w:lastRenderedPageBreak/>
        <w:t>Этап активизации внимания.</w:t>
      </w:r>
    </w:p>
    <w:p w:rsidR="00D67E1D" w:rsidRPr="00C00412" w:rsidRDefault="00D67E1D" w:rsidP="00D67E1D">
      <w:pPr>
        <w:ind w:left="360"/>
        <w:rPr>
          <w:i/>
        </w:rPr>
      </w:pPr>
    </w:p>
    <w:p w:rsidR="00D67E1D" w:rsidRPr="00C00412" w:rsidRDefault="00D67E1D" w:rsidP="00D67E1D">
      <w:pPr>
        <w:rPr>
          <w:i/>
        </w:rPr>
      </w:pPr>
      <w:r w:rsidRPr="00C00412">
        <w:rPr>
          <w:i/>
        </w:rPr>
        <w:t xml:space="preserve">22 июня 1941 года гитлеровская Германия нарушила советско-германский договор о ненападении – ее армия без объявления войны вторглась на территорию СССР. Начиналась самая тяжелая и самая жестокая из всех пережитых нашей Родиной войн. </w:t>
      </w:r>
    </w:p>
    <w:p w:rsidR="00D67E1D" w:rsidRPr="00C00412" w:rsidRDefault="00D67E1D" w:rsidP="00D67E1D"/>
    <w:p w:rsidR="00D67E1D" w:rsidRPr="00C00412" w:rsidRDefault="00D67E1D" w:rsidP="00D67E1D">
      <w:r w:rsidRPr="00C00412">
        <w:t xml:space="preserve">1. Рассказывая </w:t>
      </w:r>
      <w:r w:rsidRPr="00C00412">
        <w:rPr>
          <w:i/>
        </w:rPr>
        <w:t>о силах и планах воюющих сторон</w:t>
      </w:r>
      <w:r w:rsidRPr="00C00412">
        <w:t xml:space="preserve">, учитель подводит учащихся к пониманию </w:t>
      </w:r>
      <w:r w:rsidRPr="00C00412">
        <w:rPr>
          <w:i/>
        </w:rPr>
        <w:t>характера войны</w:t>
      </w:r>
      <w:r w:rsidRPr="00C00412">
        <w:t xml:space="preserve"> со стороны Германии и со стороны СССР.</w:t>
      </w:r>
    </w:p>
    <w:p w:rsidR="00D67E1D" w:rsidRPr="00C00412" w:rsidRDefault="00D67E1D" w:rsidP="00C00412">
      <w:pPr>
        <w:rPr>
          <w:i/>
        </w:rPr>
      </w:pPr>
      <w:r w:rsidRPr="00C00412">
        <w:rPr>
          <w:i/>
        </w:rPr>
        <w:t xml:space="preserve">   22 июня в смертельной схватке столкнулись две крупнейшие к тому времени военные силы. Германия и </w:t>
      </w:r>
      <w:proofErr w:type="gramStart"/>
      <w:r w:rsidRPr="00C00412">
        <w:rPr>
          <w:i/>
        </w:rPr>
        <w:t>выступившие</w:t>
      </w:r>
      <w:proofErr w:type="gramEnd"/>
      <w:r w:rsidRPr="00C00412">
        <w:rPr>
          <w:i/>
        </w:rPr>
        <w:t xml:space="preserve"> на ее стороне Италия, Финляндия, Венгрия, Румыния, Словакия имели 190 дивизий против 170 советских. Численность противостоящих войск с обеих сторон была примерно равна и составляла в общей сложности около 6 </w:t>
      </w:r>
      <w:proofErr w:type="gramStart"/>
      <w:r w:rsidRPr="00C00412">
        <w:rPr>
          <w:i/>
        </w:rPr>
        <w:t>млн</w:t>
      </w:r>
      <w:proofErr w:type="gramEnd"/>
      <w:r w:rsidRPr="00C00412">
        <w:rPr>
          <w:i/>
        </w:rPr>
        <w:t xml:space="preserve"> человек. Примерно равным с обеих сторон было и количество орудий и минометов (48 тыс. у Герман</w:t>
      </w:r>
      <w:proofErr w:type="gramStart"/>
      <w:r w:rsidRPr="00C00412">
        <w:rPr>
          <w:i/>
        </w:rPr>
        <w:t>ии и ее</w:t>
      </w:r>
      <w:proofErr w:type="gramEnd"/>
      <w:r w:rsidRPr="00C00412">
        <w:rPr>
          <w:i/>
        </w:rPr>
        <w:t xml:space="preserve"> союзников, 47 тыс. у СССР). По численности танков (9, 2 тыс.) и самолетов (8, 5 тыс.) СССР превосходил Германию и ее союзников (4, 3 тыс. танков и 5 тыс. самолетов).</w:t>
      </w:r>
    </w:p>
    <w:p w:rsidR="00D67E1D" w:rsidRPr="00C00412" w:rsidRDefault="00D67E1D" w:rsidP="00D67E1D">
      <w:pPr>
        <w:jc w:val="center"/>
        <w:rPr>
          <w:b/>
        </w:rPr>
      </w:pPr>
    </w:p>
    <w:p w:rsidR="00D67E1D" w:rsidRPr="00C00412" w:rsidRDefault="00D67E1D" w:rsidP="00D67E1D">
      <w:pPr>
        <w:ind w:left="360"/>
        <w:jc w:val="center"/>
        <w:rPr>
          <w:b/>
        </w:rPr>
      </w:pPr>
      <w:r w:rsidRPr="00C00412">
        <w:rPr>
          <w:b/>
        </w:rPr>
        <w:t>Соотношение сил накануне войны.</w:t>
      </w:r>
    </w:p>
    <w:p w:rsidR="00D67E1D" w:rsidRPr="00C00412" w:rsidRDefault="00D67E1D" w:rsidP="00D67E1D">
      <w:pPr>
        <w:ind w:left="360"/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67E1D" w:rsidRPr="00C00412" w:rsidTr="00985869">
        <w:tc>
          <w:tcPr>
            <w:tcW w:w="3190" w:type="dxa"/>
          </w:tcPr>
          <w:p w:rsidR="00D67E1D" w:rsidRPr="00C00412" w:rsidRDefault="00D67E1D" w:rsidP="00985869">
            <w:pPr>
              <w:jc w:val="center"/>
            </w:pPr>
            <w:r w:rsidRPr="00C00412">
              <w:t>Показатели</w:t>
            </w:r>
          </w:p>
        </w:tc>
        <w:tc>
          <w:tcPr>
            <w:tcW w:w="3190" w:type="dxa"/>
          </w:tcPr>
          <w:p w:rsidR="00D67E1D" w:rsidRPr="00C00412" w:rsidRDefault="00D67E1D" w:rsidP="00985869">
            <w:pPr>
              <w:jc w:val="center"/>
            </w:pPr>
            <w:r w:rsidRPr="00C00412">
              <w:t xml:space="preserve">СССР </w:t>
            </w:r>
          </w:p>
        </w:tc>
        <w:tc>
          <w:tcPr>
            <w:tcW w:w="3191" w:type="dxa"/>
          </w:tcPr>
          <w:p w:rsidR="00D67E1D" w:rsidRPr="00C00412" w:rsidRDefault="00D67E1D" w:rsidP="00985869">
            <w:pPr>
              <w:jc w:val="center"/>
            </w:pPr>
            <w:r w:rsidRPr="00C00412">
              <w:t>Германия и ее союзники</w:t>
            </w:r>
          </w:p>
        </w:tc>
      </w:tr>
      <w:tr w:rsidR="00D67E1D" w:rsidRPr="00C00412" w:rsidTr="00985869">
        <w:tc>
          <w:tcPr>
            <w:tcW w:w="3190" w:type="dxa"/>
          </w:tcPr>
          <w:p w:rsidR="00D67E1D" w:rsidRPr="00C00412" w:rsidRDefault="00D67E1D" w:rsidP="00985869">
            <w:pPr>
              <w:jc w:val="center"/>
            </w:pPr>
            <w:r w:rsidRPr="00C00412">
              <w:t>Дивизии</w:t>
            </w:r>
          </w:p>
        </w:tc>
        <w:tc>
          <w:tcPr>
            <w:tcW w:w="3190" w:type="dxa"/>
          </w:tcPr>
          <w:p w:rsidR="00D67E1D" w:rsidRPr="00C00412" w:rsidRDefault="00D67E1D" w:rsidP="00985869">
            <w:pPr>
              <w:jc w:val="center"/>
            </w:pPr>
            <w:r w:rsidRPr="00C00412">
              <w:t>170</w:t>
            </w:r>
          </w:p>
        </w:tc>
        <w:tc>
          <w:tcPr>
            <w:tcW w:w="3191" w:type="dxa"/>
          </w:tcPr>
          <w:p w:rsidR="00D67E1D" w:rsidRPr="00C00412" w:rsidRDefault="00D67E1D" w:rsidP="00985869">
            <w:pPr>
              <w:jc w:val="center"/>
            </w:pPr>
            <w:r w:rsidRPr="00C00412">
              <w:t>190</w:t>
            </w:r>
          </w:p>
        </w:tc>
      </w:tr>
      <w:tr w:rsidR="00D67E1D" w:rsidRPr="00C00412" w:rsidTr="00985869">
        <w:tc>
          <w:tcPr>
            <w:tcW w:w="3190" w:type="dxa"/>
          </w:tcPr>
          <w:p w:rsidR="00D67E1D" w:rsidRPr="00C00412" w:rsidRDefault="00D67E1D" w:rsidP="00985869">
            <w:pPr>
              <w:jc w:val="center"/>
            </w:pPr>
            <w:r w:rsidRPr="00C00412">
              <w:t>Орудия и минометы</w:t>
            </w:r>
          </w:p>
        </w:tc>
        <w:tc>
          <w:tcPr>
            <w:tcW w:w="3190" w:type="dxa"/>
          </w:tcPr>
          <w:p w:rsidR="00D67E1D" w:rsidRPr="00C00412" w:rsidRDefault="00D67E1D" w:rsidP="00985869">
            <w:pPr>
              <w:jc w:val="center"/>
            </w:pPr>
            <w:r w:rsidRPr="00C00412">
              <w:t>48 тыс.</w:t>
            </w:r>
          </w:p>
        </w:tc>
        <w:tc>
          <w:tcPr>
            <w:tcW w:w="3191" w:type="dxa"/>
          </w:tcPr>
          <w:p w:rsidR="00D67E1D" w:rsidRPr="00C00412" w:rsidRDefault="00D67E1D" w:rsidP="00985869">
            <w:pPr>
              <w:jc w:val="center"/>
            </w:pPr>
            <w:r w:rsidRPr="00C00412">
              <w:t>47 тыс.</w:t>
            </w:r>
          </w:p>
        </w:tc>
      </w:tr>
      <w:tr w:rsidR="00D67E1D" w:rsidRPr="00C00412" w:rsidTr="00985869">
        <w:tc>
          <w:tcPr>
            <w:tcW w:w="3190" w:type="dxa"/>
          </w:tcPr>
          <w:p w:rsidR="00D67E1D" w:rsidRPr="00C00412" w:rsidRDefault="00D67E1D" w:rsidP="00985869">
            <w:pPr>
              <w:jc w:val="center"/>
            </w:pPr>
            <w:r w:rsidRPr="00C00412">
              <w:t>Танки</w:t>
            </w:r>
          </w:p>
        </w:tc>
        <w:tc>
          <w:tcPr>
            <w:tcW w:w="3190" w:type="dxa"/>
          </w:tcPr>
          <w:p w:rsidR="00D67E1D" w:rsidRPr="00C00412" w:rsidRDefault="00D67E1D" w:rsidP="00985869">
            <w:pPr>
              <w:jc w:val="center"/>
            </w:pPr>
            <w:r w:rsidRPr="00C00412">
              <w:t>9,2 тыс.</w:t>
            </w:r>
          </w:p>
        </w:tc>
        <w:tc>
          <w:tcPr>
            <w:tcW w:w="3191" w:type="dxa"/>
          </w:tcPr>
          <w:p w:rsidR="00D67E1D" w:rsidRPr="00C00412" w:rsidRDefault="00D67E1D" w:rsidP="00985869">
            <w:pPr>
              <w:jc w:val="center"/>
            </w:pPr>
            <w:r w:rsidRPr="00C00412">
              <w:t>4,3 тыс.</w:t>
            </w:r>
          </w:p>
        </w:tc>
      </w:tr>
      <w:tr w:rsidR="00D67E1D" w:rsidRPr="00C00412" w:rsidTr="00985869">
        <w:tc>
          <w:tcPr>
            <w:tcW w:w="3190" w:type="dxa"/>
          </w:tcPr>
          <w:p w:rsidR="00D67E1D" w:rsidRPr="00C00412" w:rsidRDefault="00D67E1D" w:rsidP="00985869">
            <w:pPr>
              <w:jc w:val="center"/>
            </w:pPr>
            <w:r w:rsidRPr="00C00412">
              <w:t>Самолеты</w:t>
            </w:r>
          </w:p>
        </w:tc>
        <w:tc>
          <w:tcPr>
            <w:tcW w:w="3190" w:type="dxa"/>
          </w:tcPr>
          <w:p w:rsidR="00D67E1D" w:rsidRPr="00C00412" w:rsidRDefault="00D67E1D" w:rsidP="00985869">
            <w:pPr>
              <w:jc w:val="center"/>
            </w:pPr>
            <w:r w:rsidRPr="00C00412">
              <w:t>8,5 тыс.</w:t>
            </w:r>
          </w:p>
        </w:tc>
        <w:tc>
          <w:tcPr>
            <w:tcW w:w="3191" w:type="dxa"/>
          </w:tcPr>
          <w:p w:rsidR="00D67E1D" w:rsidRPr="00C00412" w:rsidRDefault="00D67E1D" w:rsidP="00985869">
            <w:pPr>
              <w:jc w:val="center"/>
            </w:pPr>
            <w:r w:rsidRPr="00C00412">
              <w:t>5 тыс.</w:t>
            </w:r>
          </w:p>
        </w:tc>
      </w:tr>
    </w:tbl>
    <w:p w:rsidR="00D67E1D" w:rsidRPr="00C00412" w:rsidRDefault="00D67E1D" w:rsidP="00D67E1D">
      <w:pPr>
        <w:ind w:left="360"/>
        <w:rPr>
          <w:b/>
        </w:rPr>
      </w:pPr>
    </w:p>
    <w:p w:rsidR="00D67E1D" w:rsidRPr="00C00412" w:rsidRDefault="00D67E1D" w:rsidP="00D67E1D">
      <w:pPr>
        <w:ind w:left="360"/>
      </w:pPr>
      <w:r w:rsidRPr="00C00412">
        <w:t>Задание учащимся: прокомментировать эти цифры.</w:t>
      </w:r>
    </w:p>
    <w:p w:rsidR="00D67E1D" w:rsidRPr="00C00412" w:rsidRDefault="00D67E1D" w:rsidP="00D67E1D">
      <w:pPr>
        <w:ind w:left="360"/>
      </w:pPr>
    </w:p>
    <w:p w:rsidR="00D67E1D" w:rsidRPr="00C00412" w:rsidRDefault="00D67E1D" w:rsidP="00D67E1D">
      <w:pPr>
        <w:rPr>
          <w:i/>
          <w:u w:val="single"/>
        </w:rPr>
      </w:pPr>
      <w:r w:rsidRPr="00C00412">
        <w:rPr>
          <w:i/>
          <w:u w:val="single"/>
        </w:rPr>
        <w:t>Этап постановки проблемы.</w:t>
      </w:r>
    </w:p>
    <w:p w:rsidR="00D67E1D" w:rsidRPr="00C00412" w:rsidRDefault="00D67E1D" w:rsidP="00D67E1D">
      <w:pPr>
        <w:ind w:left="360"/>
        <w:rPr>
          <w:b/>
          <w:i/>
        </w:rPr>
      </w:pPr>
    </w:p>
    <w:p w:rsidR="00D67E1D" w:rsidRPr="00C00412" w:rsidRDefault="00D67E1D" w:rsidP="00D67E1D">
      <w:pPr>
        <w:rPr>
          <w:i/>
        </w:rPr>
      </w:pPr>
      <w:r w:rsidRPr="00C00412">
        <w:rPr>
          <w:i/>
        </w:rPr>
        <w:t>Несмотря на то, что наша страна обладала огромными людскими и материальными ресурсами, начало войны для нее было катастрофическим. Почему? В чем причины неудач Красной Армии в первые месяцы  Великой Отечественной войны  (на этот вопрос нам и предстоит ответить в конце данного урока).</w:t>
      </w:r>
    </w:p>
    <w:p w:rsidR="00D67E1D" w:rsidRPr="00C00412" w:rsidRDefault="00D67E1D" w:rsidP="00D67E1D"/>
    <w:p w:rsidR="00D67E1D" w:rsidRPr="00C00412" w:rsidRDefault="00D67E1D" w:rsidP="00D67E1D">
      <w:pPr>
        <w:rPr>
          <w:i/>
          <w:u w:val="single"/>
        </w:rPr>
      </w:pPr>
      <w:r w:rsidRPr="00C00412">
        <w:rPr>
          <w:i/>
          <w:u w:val="single"/>
        </w:rPr>
        <w:t>Этап изучения нового материала.</w:t>
      </w:r>
    </w:p>
    <w:p w:rsidR="00D67E1D" w:rsidRPr="00C00412" w:rsidRDefault="00D67E1D" w:rsidP="00D67E1D"/>
    <w:p w:rsidR="00D67E1D" w:rsidRPr="00C00412" w:rsidRDefault="00D67E1D" w:rsidP="00D67E1D">
      <w:r w:rsidRPr="00C00412">
        <w:t xml:space="preserve">Рассказ учителя о вероломном нападении Германии на СССР сопровождается презентацией – три направления, на которых развернулось наступление основных группировок немецких войск и их сателлитов. </w:t>
      </w:r>
    </w:p>
    <w:p w:rsidR="00D67E1D" w:rsidRPr="00C00412" w:rsidRDefault="00D67E1D" w:rsidP="00D67E1D">
      <w:pPr>
        <w:rPr>
          <w:i/>
        </w:rPr>
      </w:pPr>
      <w:r w:rsidRPr="00C00412">
        <w:rPr>
          <w:i/>
        </w:rPr>
        <w:t xml:space="preserve">Еще в июле </w:t>
      </w:r>
      <w:smartTag w:uri="urn:schemas-microsoft-com:office:smarttags" w:element="metricconverter">
        <w:smartTagPr>
          <w:attr w:name="ProductID" w:val="1940 г"/>
        </w:smartTagPr>
        <w:r w:rsidRPr="00C00412">
          <w:rPr>
            <w:i/>
          </w:rPr>
          <w:t>1940 г</w:t>
        </w:r>
      </w:smartTag>
      <w:r w:rsidRPr="00C00412">
        <w:rPr>
          <w:i/>
        </w:rPr>
        <w:t xml:space="preserve">. был разработан план военного нападения на нашу страну. Окончательный вариант, получивший название «план Барбаросса», был утвержден 18 декабря </w:t>
      </w:r>
      <w:smartTag w:uri="urn:schemas-microsoft-com:office:smarttags" w:element="metricconverter">
        <w:smartTagPr>
          <w:attr w:name="ProductID" w:val="1940 г"/>
        </w:smartTagPr>
        <w:r w:rsidRPr="00C00412">
          <w:rPr>
            <w:i/>
          </w:rPr>
          <w:t>1940 г</w:t>
        </w:r>
      </w:smartTag>
      <w:r w:rsidRPr="00C00412">
        <w:rPr>
          <w:i/>
        </w:rPr>
        <w:t xml:space="preserve">. Он основывался на ведении «молниеносной войны» - «блицкрига». Гитлеровские стратеги планировали нанести поражение Советскому Союзу в кратковременной компании и закончить войну к осени </w:t>
      </w:r>
      <w:smartTag w:uri="urn:schemas-microsoft-com:office:smarttags" w:element="metricconverter">
        <w:smartTagPr>
          <w:attr w:name="ProductID" w:val="1941 г"/>
        </w:smartTagPr>
        <w:r w:rsidRPr="00C00412">
          <w:rPr>
            <w:i/>
          </w:rPr>
          <w:t>1941 г</w:t>
        </w:r>
      </w:smartTag>
      <w:r w:rsidRPr="00C00412">
        <w:rPr>
          <w:i/>
        </w:rPr>
        <w:t>.</w:t>
      </w:r>
    </w:p>
    <w:p w:rsidR="00D67E1D" w:rsidRPr="00C00412" w:rsidRDefault="00D67E1D" w:rsidP="00D67E1D">
      <w:pPr>
        <w:rPr>
          <w:i/>
        </w:rPr>
      </w:pPr>
      <w:r w:rsidRPr="00C00412">
        <w:rPr>
          <w:i/>
        </w:rPr>
        <w:t xml:space="preserve">  </w:t>
      </w:r>
      <w:proofErr w:type="gramStart"/>
      <w:r w:rsidRPr="00C00412">
        <w:rPr>
          <w:i/>
        </w:rPr>
        <w:t xml:space="preserve">Наступление планировалось в трех направлениях – на Ленинград (группа армий «Север»), Москву (группа армий «Центр»)  и Киев (группа армий «Юг»).  </w:t>
      </w:r>
      <w:proofErr w:type="gramEnd"/>
    </w:p>
    <w:p w:rsidR="00D67E1D" w:rsidRPr="00C00412" w:rsidRDefault="00D67E1D" w:rsidP="00D67E1D">
      <w:pPr>
        <w:ind w:left="360"/>
        <w:jc w:val="center"/>
      </w:pPr>
    </w:p>
    <w:p w:rsidR="00D67E1D" w:rsidRPr="00C00412" w:rsidRDefault="00D67E1D" w:rsidP="00D67E1D"/>
    <w:p w:rsidR="00D67E1D" w:rsidRPr="00C00412" w:rsidRDefault="00D67E1D" w:rsidP="00D67E1D">
      <w:pPr>
        <w:rPr>
          <w:i/>
        </w:rPr>
      </w:pPr>
      <w:r w:rsidRPr="00C00412">
        <w:rPr>
          <w:i/>
        </w:rPr>
        <w:t>В короткий срок при помощи главным образом фланговых танковых ударов предполагалось разгромить основные силы Красной армии и выйти на линию Архангельск – Волга – Астрахань.</w:t>
      </w:r>
    </w:p>
    <w:p w:rsidR="00D67E1D" w:rsidRPr="00C00412" w:rsidRDefault="00D67E1D" w:rsidP="00D67E1D">
      <w:pPr>
        <w:ind w:left="360"/>
      </w:pPr>
    </w:p>
    <w:p w:rsidR="00D67E1D" w:rsidRPr="00C00412" w:rsidRDefault="00D67E1D" w:rsidP="00D67E1D">
      <w:pPr>
        <w:ind w:left="360"/>
        <w:jc w:val="center"/>
      </w:pPr>
    </w:p>
    <w:p w:rsidR="00D67E1D" w:rsidRPr="00C00412" w:rsidRDefault="00D67E1D" w:rsidP="00D67E1D"/>
    <w:p w:rsidR="00D67E1D" w:rsidRPr="00C00412" w:rsidRDefault="00D67E1D" w:rsidP="00D67E1D">
      <w:r w:rsidRPr="00C00412">
        <w:t xml:space="preserve">Вопросы учащимся: </w:t>
      </w:r>
    </w:p>
    <w:p w:rsidR="00D67E1D" w:rsidRPr="00C00412" w:rsidRDefault="00D67E1D" w:rsidP="00D67E1D"/>
    <w:p w:rsidR="00D67E1D" w:rsidRPr="00C00412" w:rsidRDefault="00D67E1D" w:rsidP="00D67E1D">
      <w:pPr>
        <w:ind w:left="360"/>
        <w:rPr>
          <w:i/>
        </w:rPr>
      </w:pPr>
      <w:r w:rsidRPr="00C00412">
        <w:rPr>
          <w:i/>
        </w:rPr>
        <w:t>1) Как вы считаете, каковы  были цели и планы советского руководства в этой войне?</w:t>
      </w:r>
    </w:p>
    <w:p w:rsidR="00D67E1D" w:rsidRPr="00C00412" w:rsidRDefault="00D67E1D" w:rsidP="00D67E1D">
      <w:pPr>
        <w:numPr>
          <w:ilvl w:val="0"/>
          <w:numId w:val="14"/>
        </w:numPr>
        <w:rPr>
          <w:i/>
        </w:rPr>
      </w:pPr>
      <w:r w:rsidRPr="00C00412">
        <w:rPr>
          <w:i/>
        </w:rPr>
        <w:t>Почему война советского народа против Германии получила название Великой Отечественной?</w:t>
      </w:r>
    </w:p>
    <w:p w:rsidR="00D67E1D" w:rsidRPr="00C00412" w:rsidRDefault="00D67E1D" w:rsidP="00D67E1D">
      <w:pPr>
        <w:ind w:left="360"/>
      </w:pPr>
    </w:p>
    <w:p w:rsidR="00D67E1D" w:rsidRPr="00C00412" w:rsidRDefault="00D67E1D" w:rsidP="00D67E1D">
      <w:r w:rsidRPr="00C00412">
        <w:t>Подводя итог беседы, учащиеся приходят к выводу о характере войны с одной и с другой стороны.</w:t>
      </w:r>
    </w:p>
    <w:p w:rsidR="00D67E1D" w:rsidRPr="00C00412" w:rsidRDefault="00D67E1D" w:rsidP="00D67E1D"/>
    <w:p w:rsidR="00D67E1D" w:rsidRPr="00C00412" w:rsidRDefault="00D67E1D" w:rsidP="00D67E1D">
      <w:r w:rsidRPr="00C00412">
        <w:t xml:space="preserve">2. Просмотр фрагментов видеофильма о первых днях Великой Отечественной войны. </w:t>
      </w:r>
    </w:p>
    <w:p w:rsidR="00D67E1D" w:rsidRPr="00C00412" w:rsidRDefault="00D67E1D" w:rsidP="00D67E1D">
      <w:pPr>
        <w:ind w:left="360"/>
        <w:jc w:val="center"/>
      </w:pPr>
    </w:p>
    <w:p w:rsidR="00D67E1D" w:rsidRPr="00C00412" w:rsidRDefault="00D67E1D" w:rsidP="00D67E1D"/>
    <w:p w:rsidR="00D67E1D" w:rsidRPr="00C00412" w:rsidRDefault="00D67E1D" w:rsidP="00D67E1D">
      <w:r w:rsidRPr="00C00412">
        <w:t>Учитель напоминает главную задачу урока (ответ на проблемный вопрос) и переходит к 3 вопросу изучаемой темы - причины неудач Красной Армии в первые месяцы войны.</w:t>
      </w:r>
    </w:p>
    <w:p w:rsidR="00D67E1D" w:rsidRPr="00C00412" w:rsidRDefault="00D67E1D" w:rsidP="00D67E1D"/>
    <w:p w:rsidR="00D67E1D" w:rsidRPr="00C00412" w:rsidRDefault="00D67E1D" w:rsidP="00D67E1D">
      <w:r w:rsidRPr="00C00412">
        <w:t xml:space="preserve">3. Учащиеся делятся на 4 исследовательские группы. Учитель объясняет сущность и задачу предстоящей работы: </w:t>
      </w:r>
      <w:r w:rsidRPr="00C00412">
        <w:rPr>
          <w:i/>
        </w:rPr>
        <w:t>прочитать документ (материал параграфа) и сформулировать причин</w:t>
      </w:r>
      <w:proofErr w:type="gramStart"/>
      <w:r w:rsidRPr="00C00412">
        <w:rPr>
          <w:i/>
        </w:rPr>
        <w:t>у(</w:t>
      </w:r>
      <w:proofErr w:type="gramEnd"/>
      <w:r w:rsidRPr="00C00412">
        <w:rPr>
          <w:i/>
        </w:rPr>
        <w:t>ы) неудач  Красной армии в первые дни и месяцы войны.</w:t>
      </w:r>
    </w:p>
    <w:p w:rsidR="00D67E1D" w:rsidRPr="00C00412" w:rsidRDefault="00D67E1D" w:rsidP="00D67E1D"/>
    <w:p w:rsidR="00D67E1D" w:rsidRPr="00C00412" w:rsidRDefault="00D67E1D" w:rsidP="00D67E1D">
      <w:pPr>
        <w:rPr>
          <w:i/>
          <w:u w:val="single"/>
        </w:rPr>
      </w:pPr>
      <w:r w:rsidRPr="00C00412">
        <w:rPr>
          <w:i/>
          <w:u w:val="single"/>
        </w:rPr>
        <w:t>Этап работы с источниками (лабораторный метод).</w:t>
      </w:r>
    </w:p>
    <w:p w:rsidR="00D67E1D" w:rsidRPr="00C00412" w:rsidRDefault="00D67E1D" w:rsidP="00D67E1D">
      <w:pPr>
        <w:ind w:left="360"/>
        <w:rPr>
          <w:u w:val="single"/>
        </w:rPr>
      </w:pPr>
    </w:p>
    <w:p w:rsidR="00D67E1D" w:rsidRDefault="00D67E1D" w:rsidP="00D67E1D">
      <w:r w:rsidRPr="00C00412">
        <w:rPr>
          <w:u w:val="single"/>
        </w:rPr>
        <w:t>1 группа:</w:t>
      </w:r>
      <w:r w:rsidRPr="00C00412">
        <w:t xml:space="preserve"> работа с официальными источниками.</w:t>
      </w:r>
    </w:p>
    <w:p w:rsidR="00C00412" w:rsidRPr="00C00412" w:rsidRDefault="00C00412" w:rsidP="00D67E1D"/>
    <w:p w:rsidR="00D67E1D" w:rsidRPr="00C00412" w:rsidRDefault="00D67E1D" w:rsidP="00D67E1D">
      <w:r w:rsidRPr="00C00412">
        <w:rPr>
          <w:u w:val="single"/>
        </w:rPr>
        <w:t>2 группа:</w:t>
      </w:r>
      <w:r w:rsidRPr="00C00412">
        <w:t xml:space="preserve"> работа с секретной информацией.</w:t>
      </w:r>
    </w:p>
    <w:p w:rsidR="00D67E1D" w:rsidRPr="00C00412" w:rsidRDefault="00D67E1D" w:rsidP="00D67E1D"/>
    <w:p w:rsidR="00D67E1D" w:rsidRPr="00C00412" w:rsidRDefault="00D67E1D" w:rsidP="00D67E1D">
      <w:r w:rsidRPr="00C00412">
        <w:rPr>
          <w:u w:val="single"/>
        </w:rPr>
        <w:t>3 группа:</w:t>
      </w:r>
      <w:r w:rsidRPr="00C00412">
        <w:t xml:space="preserve"> изучение дневников и записок непосредственных участников </w:t>
      </w:r>
    </w:p>
    <w:p w:rsidR="00D67E1D" w:rsidRDefault="00D67E1D" w:rsidP="00D67E1D">
      <w:r w:rsidRPr="00C00412">
        <w:t>событий.</w:t>
      </w:r>
    </w:p>
    <w:p w:rsidR="00C00412" w:rsidRPr="00C00412" w:rsidRDefault="00C00412" w:rsidP="00D67E1D"/>
    <w:p w:rsidR="00D67E1D" w:rsidRPr="00C00412" w:rsidRDefault="00D67E1D" w:rsidP="00D67E1D">
      <w:r w:rsidRPr="00C00412">
        <w:rPr>
          <w:u w:val="single"/>
        </w:rPr>
        <w:t>4 группа:</w:t>
      </w:r>
      <w:r w:rsidRPr="00C00412">
        <w:t xml:space="preserve"> работа с учебником.</w:t>
      </w:r>
    </w:p>
    <w:p w:rsidR="00D67E1D" w:rsidRPr="00C00412" w:rsidRDefault="00D67E1D" w:rsidP="00D67E1D"/>
    <w:p w:rsidR="00D67E1D" w:rsidRPr="00C00412" w:rsidRDefault="00D67E1D" w:rsidP="00D67E1D">
      <w:pPr>
        <w:rPr>
          <w:u w:val="single"/>
        </w:rPr>
      </w:pPr>
      <w:r w:rsidRPr="00C00412">
        <w:rPr>
          <w:u w:val="single"/>
        </w:rPr>
        <w:t>Порядок выступлений:</w:t>
      </w:r>
    </w:p>
    <w:p w:rsidR="00D67E1D" w:rsidRPr="00C00412" w:rsidRDefault="00D67E1D" w:rsidP="00D67E1D">
      <w:pPr>
        <w:rPr>
          <w:i/>
        </w:rPr>
      </w:pPr>
    </w:p>
    <w:p w:rsidR="00D67E1D" w:rsidRPr="00C00412" w:rsidRDefault="00D67E1D" w:rsidP="00D67E1D">
      <w:pPr>
        <w:numPr>
          <w:ilvl w:val="0"/>
          <w:numId w:val="12"/>
        </w:numPr>
      </w:pPr>
      <w:r w:rsidRPr="00C00412">
        <w:t>Анализ фактического материала  учебника.</w:t>
      </w:r>
    </w:p>
    <w:p w:rsidR="00D67E1D" w:rsidRPr="00C00412" w:rsidRDefault="00D67E1D" w:rsidP="00D67E1D">
      <w:pPr>
        <w:numPr>
          <w:ilvl w:val="0"/>
          <w:numId w:val="12"/>
        </w:numPr>
      </w:pPr>
      <w:r w:rsidRPr="00C00412">
        <w:t>Официальные данные.</w:t>
      </w:r>
    </w:p>
    <w:p w:rsidR="00D67E1D" w:rsidRPr="00C00412" w:rsidRDefault="00D67E1D" w:rsidP="00D67E1D">
      <w:pPr>
        <w:numPr>
          <w:ilvl w:val="0"/>
          <w:numId w:val="12"/>
        </w:numPr>
      </w:pPr>
      <w:r w:rsidRPr="00C00412">
        <w:t>Сведения очевидцев.</w:t>
      </w:r>
    </w:p>
    <w:p w:rsidR="00D67E1D" w:rsidRPr="00C00412" w:rsidRDefault="00D67E1D" w:rsidP="00D67E1D">
      <w:pPr>
        <w:numPr>
          <w:ilvl w:val="0"/>
          <w:numId w:val="12"/>
        </w:numPr>
      </w:pPr>
      <w:r w:rsidRPr="00C00412">
        <w:t>Секретная информация.</w:t>
      </w:r>
    </w:p>
    <w:p w:rsidR="00D67E1D" w:rsidRPr="00C00412" w:rsidRDefault="00D67E1D" w:rsidP="00D67E1D">
      <w:pPr>
        <w:ind w:left="360"/>
      </w:pPr>
    </w:p>
    <w:p w:rsidR="00D67E1D" w:rsidRPr="00C00412" w:rsidRDefault="00D67E1D" w:rsidP="00D67E1D">
      <w:r w:rsidRPr="00C00412">
        <w:rPr>
          <w:i/>
          <w:u w:val="single"/>
        </w:rPr>
        <w:t>Примечание</w:t>
      </w:r>
      <w:r w:rsidRPr="00C00412">
        <w:t>: группа, работающая с материалом учебника (§ 29, с.210-211) приходит к заключению, что о причинах поражений Красной армии вначале войны почти ничего не говорится.</w:t>
      </w:r>
    </w:p>
    <w:p w:rsidR="00D67E1D" w:rsidRPr="00C00412" w:rsidRDefault="00D67E1D" w:rsidP="00D67E1D">
      <w:r w:rsidRPr="00C00412">
        <w:t xml:space="preserve">«…Сталин лишь в ночь на 22 июня </w:t>
      </w:r>
      <w:smartTag w:uri="urn:schemas-microsoft-com:office:smarttags" w:element="metricconverter">
        <w:smartTagPr>
          <w:attr w:name="ProductID" w:val="1941 г"/>
        </w:smartTagPr>
        <w:r w:rsidRPr="00C00412">
          <w:t>1941 г</w:t>
        </w:r>
      </w:smartTag>
      <w:r w:rsidRPr="00C00412">
        <w:t>. отдал приказ о приведении войск приграничных округов в боевую готовность. В войска эта директива поступила уже тогда, когда немецкая авиация бомбила советские города</w:t>
      </w:r>
      <w:proofErr w:type="gramStart"/>
      <w:r w:rsidRPr="00C00412">
        <w:t>.»</w:t>
      </w:r>
      <w:proofErr w:type="gramEnd"/>
    </w:p>
    <w:p w:rsidR="00D67E1D" w:rsidRPr="00C00412" w:rsidRDefault="00D67E1D" w:rsidP="00D67E1D">
      <w:r w:rsidRPr="00C00412">
        <w:t>Исходя из этого факта, учитель еще раз подчеркивает важность и значимость проделанной исследовательскими группами работы.</w:t>
      </w:r>
    </w:p>
    <w:p w:rsidR="00D67E1D" w:rsidRPr="00C00412" w:rsidRDefault="00D67E1D" w:rsidP="00D67E1D">
      <w:r w:rsidRPr="00C00412">
        <w:t>По итогам выступлений учащиеся записывают причины неудач Красной армии. Предположительно записи будут следующими.</w:t>
      </w:r>
    </w:p>
    <w:p w:rsidR="00D67E1D" w:rsidRPr="00C00412" w:rsidRDefault="00D67E1D" w:rsidP="00D67E1D"/>
    <w:p w:rsidR="00D67E1D" w:rsidRPr="00C00412" w:rsidRDefault="00D67E1D" w:rsidP="00D67E1D">
      <w:pPr>
        <w:rPr>
          <w:i/>
        </w:rPr>
      </w:pPr>
      <w:r w:rsidRPr="00C00412">
        <w:rPr>
          <w:i/>
        </w:rPr>
        <w:t>Причины неудач Красной армии вначале войны:</w:t>
      </w:r>
    </w:p>
    <w:p w:rsidR="00D67E1D" w:rsidRPr="00C00412" w:rsidRDefault="00D67E1D" w:rsidP="00D67E1D">
      <w:pPr>
        <w:numPr>
          <w:ilvl w:val="0"/>
          <w:numId w:val="13"/>
        </w:numPr>
        <w:rPr>
          <w:i/>
        </w:rPr>
      </w:pPr>
      <w:r w:rsidRPr="00C00412">
        <w:rPr>
          <w:i/>
        </w:rPr>
        <w:lastRenderedPageBreak/>
        <w:t>Сталинские репрессии.</w:t>
      </w:r>
    </w:p>
    <w:p w:rsidR="00D67E1D" w:rsidRPr="00C00412" w:rsidRDefault="00D67E1D" w:rsidP="00D67E1D">
      <w:pPr>
        <w:numPr>
          <w:ilvl w:val="0"/>
          <w:numId w:val="13"/>
        </w:numPr>
        <w:rPr>
          <w:i/>
        </w:rPr>
      </w:pPr>
      <w:r w:rsidRPr="00C00412">
        <w:rPr>
          <w:i/>
        </w:rPr>
        <w:t>Низкое качество техники.</w:t>
      </w:r>
    </w:p>
    <w:p w:rsidR="00D67E1D" w:rsidRPr="00C00412" w:rsidRDefault="00D67E1D" w:rsidP="00D67E1D">
      <w:pPr>
        <w:numPr>
          <w:ilvl w:val="0"/>
          <w:numId w:val="13"/>
        </w:numPr>
        <w:rPr>
          <w:i/>
        </w:rPr>
      </w:pPr>
      <w:r w:rsidRPr="00C00412">
        <w:rPr>
          <w:i/>
        </w:rPr>
        <w:t>Отсутствие слаженности в действиях советских войск.</w:t>
      </w:r>
    </w:p>
    <w:p w:rsidR="00D67E1D" w:rsidRPr="00C00412" w:rsidRDefault="00D67E1D" w:rsidP="00D67E1D">
      <w:pPr>
        <w:numPr>
          <w:ilvl w:val="0"/>
          <w:numId w:val="13"/>
        </w:numPr>
        <w:rPr>
          <w:i/>
        </w:rPr>
      </w:pPr>
      <w:r w:rsidRPr="00C00412">
        <w:rPr>
          <w:i/>
        </w:rPr>
        <w:t>Недоверие сообщениям разведслужб.</w:t>
      </w:r>
    </w:p>
    <w:p w:rsidR="00D67E1D" w:rsidRPr="00C00412" w:rsidRDefault="00D67E1D" w:rsidP="00D67E1D">
      <w:pPr>
        <w:numPr>
          <w:ilvl w:val="0"/>
          <w:numId w:val="13"/>
        </w:numPr>
        <w:rPr>
          <w:i/>
        </w:rPr>
      </w:pPr>
      <w:r w:rsidRPr="00C00412">
        <w:rPr>
          <w:i/>
        </w:rPr>
        <w:t>Недостаточный уровень подготовки и отсутствие «опыта войны»  у</w:t>
      </w:r>
    </w:p>
    <w:p w:rsidR="00D67E1D" w:rsidRPr="00C00412" w:rsidRDefault="00D67E1D" w:rsidP="00D67E1D">
      <w:pPr>
        <w:ind w:left="360"/>
        <w:rPr>
          <w:i/>
        </w:rPr>
      </w:pPr>
      <w:r w:rsidRPr="00C00412">
        <w:rPr>
          <w:i/>
        </w:rPr>
        <w:t xml:space="preserve">   «нового» командного состава.</w:t>
      </w:r>
    </w:p>
    <w:p w:rsidR="00D67E1D" w:rsidRPr="00C00412" w:rsidRDefault="00D67E1D" w:rsidP="00D67E1D">
      <w:pPr>
        <w:numPr>
          <w:ilvl w:val="0"/>
          <w:numId w:val="13"/>
        </w:numPr>
        <w:rPr>
          <w:i/>
        </w:rPr>
      </w:pPr>
      <w:r w:rsidRPr="00C00412">
        <w:rPr>
          <w:i/>
        </w:rPr>
        <w:t>Неверие Сталина в возможность нападения Германии на СССР (пакт о ненападении и занятость на Западе).</w:t>
      </w:r>
    </w:p>
    <w:p w:rsidR="00D67E1D" w:rsidRPr="00C00412" w:rsidRDefault="00D67E1D" w:rsidP="00D67E1D">
      <w:pPr>
        <w:numPr>
          <w:ilvl w:val="0"/>
          <w:numId w:val="13"/>
        </w:numPr>
        <w:rPr>
          <w:i/>
        </w:rPr>
      </w:pPr>
      <w:r w:rsidRPr="00C00412">
        <w:rPr>
          <w:i/>
        </w:rPr>
        <w:t>Внезапность нападения.</w:t>
      </w:r>
    </w:p>
    <w:p w:rsidR="00D67E1D" w:rsidRPr="00C00412" w:rsidRDefault="00D67E1D" w:rsidP="00D67E1D">
      <w:pPr>
        <w:numPr>
          <w:ilvl w:val="0"/>
          <w:numId w:val="13"/>
        </w:numPr>
        <w:rPr>
          <w:i/>
        </w:rPr>
      </w:pPr>
      <w:r w:rsidRPr="00C00412">
        <w:rPr>
          <w:i/>
        </w:rPr>
        <w:t xml:space="preserve">Заверение советских людей  со стороны правительства </w:t>
      </w:r>
      <w:proofErr w:type="gramStart"/>
      <w:r w:rsidRPr="00C00412">
        <w:rPr>
          <w:i/>
        </w:rPr>
        <w:t>в</w:t>
      </w:r>
      <w:proofErr w:type="gramEnd"/>
      <w:r w:rsidRPr="00C00412">
        <w:rPr>
          <w:i/>
        </w:rPr>
        <w:t xml:space="preserve"> </w:t>
      </w:r>
    </w:p>
    <w:p w:rsidR="00D67E1D" w:rsidRPr="00C00412" w:rsidRDefault="00D67E1D" w:rsidP="00D67E1D">
      <w:pPr>
        <w:ind w:left="360"/>
        <w:rPr>
          <w:i/>
        </w:rPr>
      </w:pPr>
      <w:r w:rsidRPr="00C00412">
        <w:rPr>
          <w:i/>
        </w:rPr>
        <w:t xml:space="preserve">     невозможности войны СССР и Германии.</w:t>
      </w:r>
    </w:p>
    <w:p w:rsidR="00D67E1D" w:rsidRPr="00C00412" w:rsidRDefault="00D67E1D" w:rsidP="00D67E1D">
      <w:pPr>
        <w:ind w:left="360"/>
        <w:rPr>
          <w:i/>
        </w:rPr>
      </w:pPr>
    </w:p>
    <w:p w:rsidR="00D67E1D" w:rsidRPr="00C00412" w:rsidRDefault="00D67E1D" w:rsidP="00D67E1D">
      <w:pPr>
        <w:rPr>
          <w:i/>
          <w:u w:val="single"/>
        </w:rPr>
      </w:pPr>
      <w:r w:rsidRPr="00C00412">
        <w:rPr>
          <w:i/>
          <w:u w:val="single"/>
        </w:rPr>
        <w:t>Этап закрепления и коррекции.</w:t>
      </w:r>
    </w:p>
    <w:p w:rsidR="00D67E1D" w:rsidRPr="00C00412" w:rsidRDefault="00D67E1D" w:rsidP="00D67E1D">
      <w:pPr>
        <w:ind w:left="360"/>
        <w:rPr>
          <w:i/>
          <w:u w:val="single"/>
        </w:rPr>
      </w:pPr>
    </w:p>
    <w:p w:rsidR="00D67E1D" w:rsidRPr="00C00412" w:rsidRDefault="00D67E1D" w:rsidP="00D67E1D">
      <w:r w:rsidRPr="00C00412">
        <w:t>Учитель прости зачитать причины, записанные учащимися по ходу выступления групп, вносит коррективы.</w:t>
      </w:r>
    </w:p>
    <w:p w:rsidR="00D67E1D" w:rsidRPr="00C00412" w:rsidRDefault="00D67E1D" w:rsidP="00D67E1D">
      <w:r w:rsidRPr="00C00412">
        <w:t>Обобщение учителя:</w:t>
      </w:r>
    </w:p>
    <w:p w:rsidR="00D67E1D" w:rsidRPr="00C00412" w:rsidRDefault="00D67E1D" w:rsidP="00D67E1D">
      <w:pPr>
        <w:rPr>
          <w:i/>
        </w:rPr>
      </w:pPr>
      <w:r w:rsidRPr="00C00412">
        <w:rPr>
          <w:i/>
        </w:rPr>
        <w:t>До сих пор нет убедительных объяснений поведения Сталина в последние дни перед войной. Одни считают, что он якобы стремился оттянуть военное столкновение и поэтому не давал согласия на приведение войск в боевую готовность.</w:t>
      </w:r>
    </w:p>
    <w:p w:rsidR="00D67E1D" w:rsidRPr="00C00412" w:rsidRDefault="00D67E1D" w:rsidP="00D67E1D">
      <w:pPr>
        <w:rPr>
          <w:i/>
        </w:rPr>
      </w:pPr>
      <w:r w:rsidRPr="00C00412">
        <w:rPr>
          <w:i/>
        </w:rPr>
        <w:t>Другие полагают, что Сталин был убежден, что Гитлер не пойдет на открытие восточного фронта, не завершив войну на Западе.</w:t>
      </w:r>
    </w:p>
    <w:p w:rsidR="00D67E1D" w:rsidRPr="00C00412" w:rsidRDefault="00D67E1D" w:rsidP="00D67E1D">
      <w:pPr>
        <w:rPr>
          <w:i/>
        </w:rPr>
      </w:pPr>
      <w:r w:rsidRPr="00C00412">
        <w:rPr>
          <w:i/>
        </w:rPr>
        <w:t>Третьи считают, что поведение Сталина объясняется его попытками сорвать возможность образования против СССР единого военного союза всех капиталистических стран.</w:t>
      </w:r>
    </w:p>
    <w:p w:rsidR="00D67E1D" w:rsidRPr="00C00412" w:rsidRDefault="00D67E1D" w:rsidP="00D67E1D">
      <w:pPr>
        <w:rPr>
          <w:i/>
        </w:rPr>
      </w:pPr>
      <w:proofErr w:type="gramStart"/>
      <w:r w:rsidRPr="00C00412">
        <w:rPr>
          <w:i/>
        </w:rPr>
        <w:t>Но</w:t>
      </w:r>
      <w:proofErr w:type="gramEnd"/>
      <w:r w:rsidRPr="00C00412">
        <w:rPr>
          <w:i/>
        </w:rPr>
        <w:t xml:space="preserve"> так или иначе, неправильно оценив ситуацию, Сталин оказался в плену ошибки, которая дорого стоила Красной армии и советскому народу.</w:t>
      </w:r>
    </w:p>
    <w:p w:rsidR="00D67E1D" w:rsidRPr="00C00412" w:rsidRDefault="00D67E1D" w:rsidP="00D67E1D"/>
    <w:p w:rsidR="00D67E1D" w:rsidRPr="00C00412" w:rsidRDefault="00D67E1D" w:rsidP="00D67E1D">
      <w:r w:rsidRPr="00C00412">
        <w:t xml:space="preserve">По заданию учителя учащиеся формулируют </w:t>
      </w:r>
      <w:r w:rsidRPr="00C00412">
        <w:rPr>
          <w:i/>
        </w:rPr>
        <w:t>вывод</w:t>
      </w:r>
      <w:r w:rsidRPr="00C00412">
        <w:t xml:space="preserve"> по вопросу о причинах неудач Красной армии и записывают его в тетрадь.</w:t>
      </w:r>
    </w:p>
    <w:p w:rsidR="00D67E1D" w:rsidRPr="00C00412" w:rsidRDefault="00D67E1D" w:rsidP="00D67E1D"/>
    <w:p w:rsidR="00D67E1D" w:rsidRPr="00C00412" w:rsidRDefault="00D67E1D" w:rsidP="00D67E1D">
      <w:r w:rsidRPr="00C00412">
        <w:rPr>
          <w:i/>
        </w:rPr>
        <w:t>Возможные варианты:</w:t>
      </w:r>
    </w:p>
    <w:p w:rsidR="00D67E1D" w:rsidRPr="00C00412" w:rsidRDefault="00D67E1D" w:rsidP="00D67E1D">
      <w:r w:rsidRPr="00C00412">
        <w:t xml:space="preserve">«Все эти причины привели к огромным потерям со стороны Советского Союза вначале войны», </w:t>
      </w:r>
    </w:p>
    <w:p w:rsidR="00D67E1D" w:rsidRPr="00C00412" w:rsidRDefault="00D67E1D" w:rsidP="00D67E1D">
      <w:r w:rsidRPr="00C00412">
        <w:t>«Таковы причины неудач Красной армии в начальный период Великой Отечественной войны»,</w:t>
      </w:r>
    </w:p>
    <w:p w:rsidR="00D67E1D" w:rsidRPr="00C00412" w:rsidRDefault="00D67E1D" w:rsidP="00D67E1D">
      <w:r w:rsidRPr="00C00412">
        <w:t xml:space="preserve"> «В начале Великой Отечественной войны Красная армия потерпела ряд серьезных неудач»,</w:t>
      </w:r>
    </w:p>
    <w:p w:rsidR="00D67E1D" w:rsidRPr="00C00412" w:rsidRDefault="00D67E1D" w:rsidP="00D67E1D">
      <w:r w:rsidRPr="00C00412">
        <w:t xml:space="preserve"> «В начале Великой Отечественной войны Красная армия была вынуждена отступать».</w:t>
      </w:r>
    </w:p>
    <w:p w:rsidR="00D67E1D" w:rsidRPr="00C00412" w:rsidRDefault="00D67E1D" w:rsidP="00D67E1D"/>
    <w:p w:rsidR="00D67E1D" w:rsidRPr="00C00412" w:rsidRDefault="00D67E1D" w:rsidP="00D67E1D">
      <w:pPr>
        <w:rPr>
          <w:i/>
          <w:u w:val="single"/>
        </w:rPr>
      </w:pPr>
      <w:r w:rsidRPr="00C00412">
        <w:rPr>
          <w:i/>
          <w:u w:val="single"/>
        </w:rPr>
        <w:t>Заключительный этап урока.</w:t>
      </w:r>
    </w:p>
    <w:p w:rsidR="00D67E1D" w:rsidRPr="00C00412" w:rsidRDefault="00D67E1D" w:rsidP="00D67E1D"/>
    <w:p w:rsidR="00D67E1D" w:rsidRPr="00C00412" w:rsidRDefault="00D67E1D" w:rsidP="00D67E1D">
      <w:r w:rsidRPr="00C00412">
        <w:t>Оценки за урок.</w:t>
      </w:r>
    </w:p>
    <w:p w:rsidR="00D67E1D" w:rsidRPr="00C00412" w:rsidRDefault="00D67E1D" w:rsidP="00D67E1D"/>
    <w:p w:rsidR="00D67E1D" w:rsidRPr="00C00412" w:rsidRDefault="00C00412" w:rsidP="00C00412">
      <w:r>
        <w:t>Домашнее задание.</w:t>
      </w:r>
    </w:p>
    <w:p w:rsidR="00D67E1D" w:rsidRPr="00C00412" w:rsidRDefault="00D67E1D" w:rsidP="00D67E1D">
      <w:pPr>
        <w:ind w:left="360"/>
      </w:pPr>
    </w:p>
    <w:p w:rsidR="00D67E1D" w:rsidRPr="00C00412" w:rsidRDefault="00D67E1D" w:rsidP="00D67E1D">
      <w:pPr>
        <w:ind w:left="360"/>
      </w:pPr>
    </w:p>
    <w:p w:rsidR="00D67E1D" w:rsidRPr="00C00412" w:rsidRDefault="00D67E1D" w:rsidP="00D67E1D">
      <w:pPr>
        <w:shd w:val="clear" w:color="auto" w:fill="FFFFFF"/>
        <w:jc w:val="center"/>
        <w:rPr>
          <w:b/>
          <w:color w:val="000000"/>
          <w:spacing w:val="2"/>
        </w:rPr>
      </w:pPr>
    </w:p>
    <w:p w:rsidR="004264DD" w:rsidRPr="00C00412" w:rsidRDefault="004264DD" w:rsidP="004264DD">
      <w:pPr>
        <w:shd w:val="clear" w:color="auto" w:fill="FFFFFF"/>
        <w:rPr>
          <w:b/>
          <w:color w:val="000000"/>
          <w:spacing w:val="2"/>
        </w:rPr>
      </w:pPr>
    </w:p>
    <w:sectPr w:rsidR="004264DD" w:rsidRPr="00C004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99" w:rsidRDefault="00512999" w:rsidP="004264DD">
      <w:r>
        <w:separator/>
      </w:r>
    </w:p>
  </w:endnote>
  <w:endnote w:type="continuationSeparator" w:id="0">
    <w:p w:rsidR="00512999" w:rsidRDefault="00512999" w:rsidP="0042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622138"/>
      <w:docPartObj>
        <w:docPartGallery w:val="Page Numbers (Bottom of Page)"/>
        <w:docPartUnique/>
      </w:docPartObj>
    </w:sdtPr>
    <w:sdtEndPr/>
    <w:sdtContent>
      <w:p w:rsidR="004264DD" w:rsidRDefault="004264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8A">
          <w:rPr>
            <w:noProof/>
          </w:rPr>
          <w:t>1</w:t>
        </w:r>
        <w:r>
          <w:fldChar w:fldCharType="end"/>
        </w:r>
      </w:p>
    </w:sdtContent>
  </w:sdt>
  <w:p w:rsidR="004264DD" w:rsidRDefault="004264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99" w:rsidRDefault="00512999" w:rsidP="004264DD">
      <w:r>
        <w:separator/>
      </w:r>
    </w:p>
  </w:footnote>
  <w:footnote w:type="continuationSeparator" w:id="0">
    <w:p w:rsidR="00512999" w:rsidRDefault="00512999" w:rsidP="0042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72BAC4"/>
    <w:lvl w:ilvl="0">
      <w:numFmt w:val="bullet"/>
      <w:lvlText w:val="*"/>
      <w:lvlJc w:val="left"/>
    </w:lvl>
  </w:abstractNum>
  <w:abstractNum w:abstractNumId="1">
    <w:nsid w:val="08D92BD0"/>
    <w:multiLevelType w:val="singleLevel"/>
    <w:tmpl w:val="270444D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A922BA9"/>
    <w:multiLevelType w:val="hybridMultilevel"/>
    <w:tmpl w:val="74B0F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61A0D"/>
    <w:multiLevelType w:val="singleLevel"/>
    <w:tmpl w:val="1916E49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0C83FA6"/>
    <w:multiLevelType w:val="hybridMultilevel"/>
    <w:tmpl w:val="D48A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30340"/>
    <w:multiLevelType w:val="hybridMultilevel"/>
    <w:tmpl w:val="07D02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6E0EB3"/>
    <w:multiLevelType w:val="hybridMultilevel"/>
    <w:tmpl w:val="7E2E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58562D"/>
    <w:multiLevelType w:val="singleLevel"/>
    <w:tmpl w:val="CDACD1D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8A659D8"/>
    <w:multiLevelType w:val="hybridMultilevel"/>
    <w:tmpl w:val="1F103296"/>
    <w:lvl w:ilvl="0" w:tplc="E334CA44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9">
    <w:nsid w:val="53966EBF"/>
    <w:multiLevelType w:val="hybridMultilevel"/>
    <w:tmpl w:val="D0165E9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D166C"/>
    <w:multiLevelType w:val="hybridMultilevel"/>
    <w:tmpl w:val="6E228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AD43E7"/>
    <w:multiLevelType w:val="singleLevel"/>
    <w:tmpl w:val="CDACD1D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17225CD"/>
    <w:multiLevelType w:val="singleLevel"/>
    <w:tmpl w:val="FB384B2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>
    <w:nsid w:val="711B5A60"/>
    <w:multiLevelType w:val="hybridMultilevel"/>
    <w:tmpl w:val="8794BCCA"/>
    <w:lvl w:ilvl="0" w:tplc="63F64556">
      <w:start w:val="3"/>
      <w:numFmt w:val="decimal"/>
      <w:lvlText w:val="%1"/>
      <w:lvlJc w:val="left"/>
      <w:pPr>
        <w:tabs>
          <w:tab w:val="num" w:pos="939"/>
        </w:tabs>
        <w:ind w:left="93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2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6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1D"/>
    <w:rsid w:val="001A52B2"/>
    <w:rsid w:val="00275740"/>
    <w:rsid w:val="004264DD"/>
    <w:rsid w:val="00512999"/>
    <w:rsid w:val="00C00412"/>
    <w:rsid w:val="00D67E1D"/>
    <w:rsid w:val="00FD158A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6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6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6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Администратор</cp:lastModifiedBy>
  <cp:revision>5</cp:revision>
  <dcterms:created xsi:type="dcterms:W3CDTF">2013-01-09T12:42:00Z</dcterms:created>
  <dcterms:modified xsi:type="dcterms:W3CDTF">2014-01-10T10:56:00Z</dcterms:modified>
</cp:coreProperties>
</file>