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0B" w:rsidRPr="00107D0B" w:rsidRDefault="001102F3" w:rsidP="001102F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План-конспект урока технологии (мальчики)</w:t>
      </w:r>
    </w:p>
    <w:p w:rsidR="00107D0B" w:rsidRPr="00107D0B" w:rsidRDefault="001102F3" w:rsidP="001102F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по теме </w:t>
      </w:r>
    </w:p>
    <w:p w:rsidR="001102F3" w:rsidRPr="00107D0B" w:rsidRDefault="001102F3" w:rsidP="001102F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"Классификация и термическая обработка сталей"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знаний учащихся о металлургическом производстве, классификации и термической обработке сталей.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1102F3" w:rsidRPr="001102F3" w:rsidRDefault="001102F3" w:rsidP="001102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о металлургическом производстве, классификации и термической обработке сталей;</w:t>
      </w:r>
    </w:p>
    <w:p w:rsidR="001102F3" w:rsidRPr="001102F3" w:rsidRDefault="001102F3" w:rsidP="001102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профориентация школьников, воспитание технологической культуры;</w:t>
      </w:r>
    </w:p>
    <w:p w:rsidR="001102F3" w:rsidRPr="001102F3" w:rsidRDefault="001102F3" w:rsidP="001102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школьников в области металлургической промышленности.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объяснительно-иллюстративный, диалогический, исследовательский.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10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образцы сталей, таблицы по термообработке сталей, тиски, печь муфельная, образец из незакаленной стали, напильники.</w:t>
      </w:r>
    </w:p>
    <w:p w:rsidR="001102F3" w:rsidRPr="001102F3" w:rsidRDefault="001102F3" w:rsidP="001102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учебной деятельности.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количества учащихся;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знания учащихся в области металлургической промышленности:</w:t>
      </w:r>
    </w:p>
    <w:p w:rsidR="001102F3" w:rsidRPr="001E6371" w:rsidRDefault="001102F3" w:rsidP="001102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производят металл?</w:t>
      </w:r>
    </w:p>
    <w:p w:rsidR="001102F3" w:rsidRPr="001E6371" w:rsidRDefault="001102F3" w:rsidP="001102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чего производят металл?</w:t>
      </w:r>
    </w:p>
    <w:p w:rsidR="001102F3" w:rsidRPr="001E6371" w:rsidRDefault="001102F3" w:rsidP="001102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примеры металлургических предприятий города, страны?</w:t>
      </w:r>
    </w:p>
    <w:p w:rsidR="001102F3" w:rsidRPr="001E6371" w:rsidRDefault="001102F3" w:rsidP="001102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виды продукции получают из металлов?</w:t>
      </w:r>
    </w:p>
    <w:p w:rsidR="001102F3" w:rsidRPr="001E6371" w:rsidRDefault="001102F3" w:rsidP="001102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Вспомните, какими свойствами обладают металлы?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 и цели урока.</w:t>
      </w:r>
    </w:p>
    <w:p w:rsidR="001102F3" w:rsidRPr="001E6371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637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Изучение нового материала.</w:t>
      </w:r>
    </w:p>
    <w:p w:rsid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Металлургические предприятия региона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ОЭМК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102F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Оскольский</w:t>
      </w:r>
      <w:proofErr w:type="spellEnd"/>
      <w:r w:rsidRPr="001102F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электрометаллургический комбинат</w:t>
      </w:r>
      <w:r w:rsidRPr="001102F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1102F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ОЭМК</w:t>
      </w:r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 1982-1985 г. </w:t>
      </w:r>
      <w:proofErr w:type="spellStart"/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Оскольский</w:t>
      </w:r>
      <w:proofErr w:type="spellEnd"/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электрометаллургический комбинат им. Л.И. Брежнева) — предприятие чёрной металлургии, расположенное в районе города</w:t>
      </w:r>
      <w:r w:rsidRPr="001102F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6" w:tooltip="Старый Оскол" w:history="1">
        <w:r w:rsidRPr="001102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Старый Оскол</w:t>
        </w:r>
      </w:hyperlink>
      <w:r w:rsidRPr="001102F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7" w:tooltip="Белгородская область" w:history="1">
        <w:r w:rsidRPr="001102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Белгородской области</w:t>
        </w:r>
      </w:hyperlink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Первенец</w:t>
      </w:r>
      <w:r w:rsidRPr="001102F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="00F4670D" w:rsidRPr="001102F3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1102F3">
        <w:rPr>
          <w:rFonts w:ascii="Times New Roman" w:hAnsi="Times New Roman" w:cs="Times New Roman"/>
          <w:i/>
          <w:sz w:val="24"/>
          <w:szCs w:val="24"/>
        </w:rPr>
        <w:instrText xml:space="preserve"> HYPERLINK "https://ru.wikipedia.org/w/index.php?title=%D0%91%D0%B5%D0%B7%D0%B4%D0%BE%D0%BC%D0%B5%D0%BD%D0%BD%D0%B0%D1%8F_%D0%BC%D0%B5%D1%82%D0%B0%D0%BB%D0%BB%D1%83%D1%80%D0%B3%D0%B8%D1%8F&amp;action=edit&amp;redlink=1" \o "Бездоменная металлургия (страница отсутствует)" </w:instrText>
      </w:r>
      <w:r w:rsidR="00F4670D" w:rsidRPr="001102F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102F3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бездоменной</w:t>
      </w:r>
      <w:proofErr w:type="spellEnd"/>
      <w:r w:rsidRPr="001102F3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металлургии</w:t>
      </w:r>
      <w:r w:rsidR="00F4670D" w:rsidRPr="001102F3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1102F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России. Входит в металлургический холдинг</w:t>
      </w:r>
      <w:r w:rsidRPr="001102F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8" w:tooltip="Металлоинвест" w:history="1">
        <w:r w:rsidRPr="001102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«</w:t>
        </w:r>
        <w:proofErr w:type="spellStart"/>
        <w:r w:rsidRPr="001102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Металлоинвест</w:t>
        </w:r>
        <w:proofErr w:type="spellEnd"/>
        <w:proofErr w:type="gramStart"/>
        <w:r w:rsidRPr="001102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Pr="001102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110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Производство сталей. 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сортового проката</w:t>
      </w:r>
      <w:r w:rsidRPr="0010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Рассмотрим некоторые виды сталей и продукцию, получаемую из них.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 - общая характеристика (сплав железа с углеродом).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сталей (углеродистая, 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легированные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…).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сталей (плакат с условными обозначениями некоторых видов сталей).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Продукция из разных видов сталей: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Углеродистая сталь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0,4-2% углерода.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Конструкционная углеродистая сталь обыкновенного качества (Ст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,Ст2,Ст5…). Из нее изготавливают гайки, болты, листовой прокат и др.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конструкционная углеродистая сталь (05,08,10,20…). Из нее изготавливают зубчатые колеса, валы, оси и др.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Инструментальная углеродистая сталь (У10,У11,У12…): </w:t>
      </w:r>
      <w:proofErr w:type="spell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зубилы</w:t>
      </w:r>
      <w:proofErr w:type="spell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 по металлу, напильники.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Легированные стали</w:t>
      </w:r>
      <w:r w:rsidRPr="00107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 добавлением других элементов во время плавки металла для изменения физических и механических свойств).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Легирующие добавки в сталях обозначают буквами: 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Х- хром, В- вольфрам, Н- никель, М- молибден и т.д.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40ХН- 0,4% углерода и по 1% хрома и никеля.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Легированные стали применяют для изготовления рессор, пружин, фрез, плашек, метчиков, сверл и т.д.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Познакомимся с термической обработкой сталей и ее видами: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Термическая обработка сталей (термообработка) - она необходима для изменения свойств металлов с помощью теплового воздействия.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термообработки: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Закалка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Металл нагревают до определенной температуры (например, до 750 градусов), выдерживают, а за тем быстро охлаждают в воде, масле или водных растворах солей. Закалка повышает </w:t>
      </w:r>
      <w:proofErr w:type="gramStart"/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</w:t>
      </w:r>
      <w:proofErr w:type="gramEnd"/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прочность стали, но вместе с тем и хрупкость.</w:t>
      </w:r>
    </w:p>
    <w:p w:rsid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Цвета каления при закалке заготовок: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6"/>
        <w:gridCol w:w="1858"/>
        <w:gridCol w:w="1883"/>
        <w:gridCol w:w="1858"/>
      </w:tblGrid>
      <w:tr w:rsidR="001102F3" w:rsidRPr="001102F3" w:rsidTr="00110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каления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 </w:t>
            </w:r>
            <w:r w:rsidRPr="001102F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0</w:t>
            </w: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каления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 </w:t>
            </w:r>
            <w:r w:rsidRPr="001102F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0</w:t>
            </w: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1102F3" w:rsidRPr="001102F3" w:rsidTr="00110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530-580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830-900</w:t>
            </w:r>
          </w:p>
        </w:tc>
      </w:tr>
      <w:tr w:rsidR="001102F3" w:rsidRPr="001102F3" w:rsidTr="00110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Коричнево-красный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580-560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900-1050</w:t>
            </w:r>
          </w:p>
        </w:tc>
      </w:tr>
      <w:tr w:rsidR="001102F3" w:rsidRPr="001102F3" w:rsidTr="00110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Темно-вишневый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1050-1150</w:t>
            </w:r>
          </w:p>
        </w:tc>
      </w:tr>
      <w:tr w:rsidR="001102F3" w:rsidRPr="001102F3" w:rsidTr="00110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720-780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1150-1250</w:t>
            </w:r>
          </w:p>
        </w:tc>
      </w:tr>
      <w:tr w:rsidR="001102F3" w:rsidRPr="001102F3" w:rsidTr="00110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Светло-вишневый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780-830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2F3" w:rsidRPr="001102F3" w:rsidRDefault="001102F3" w:rsidP="0011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1250-1300</w:t>
            </w:r>
          </w:p>
        </w:tc>
      </w:tr>
    </w:tbl>
    <w:p w:rsidR="001E6371" w:rsidRDefault="001E6371" w:rsidP="001102F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Отпуск.</w:t>
      </w: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уменьшения хрупкости стали после закалки. Отпуск представляет собой нагрев остывшей закаленной стали до определенной температуры (например, до 400-500 градусов) с последующим охлаждением в воде или на воздухе. Отпуск повышает пластичность стали.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Отжиг.</w:t>
      </w: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снижения твердости стали. Заготовку нагревают до определенной температуры, выдерживают и медленно охлаждают (часто вместе с печью).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термообработку материалов выполняют рабочие</w:t>
      </w: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термисты.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перечисленные виды термообработки можно в школьной мастерской, пользуясь муфельными печами небольшого размера.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1102F3" w:rsidRPr="001E6371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“Ознакомление с термической обработкой стали”</w:t>
      </w:r>
    </w:p>
    <w:p w:rsidR="001102F3" w:rsidRPr="001102F3" w:rsidRDefault="001102F3" w:rsidP="001102F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в тисках образец из незакаленной стали и проведите по ней несколько раз напильником. Сделайте вывод об обрабатываемости незакаленной стали.</w:t>
      </w:r>
    </w:p>
    <w:p w:rsidR="001102F3" w:rsidRPr="001102F3" w:rsidRDefault="001102F3" w:rsidP="001102F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образец в муфельную печь, нагретую до 800 градусов, и выдержите15-20 минут</w:t>
      </w:r>
    </w:p>
    <w:p w:rsidR="001102F3" w:rsidRPr="001102F3" w:rsidRDefault="001102F3" w:rsidP="001102F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образец в воду или масло.</w:t>
      </w:r>
    </w:p>
    <w:p w:rsidR="001102F3" w:rsidRPr="001102F3" w:rsidRDefault="001102F3" w:rsidP="001102F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в тисках образец из закаленной стали и попытайтесь обработать его напильником. Сделайте вывод об обрабатываемости закаленной стали.</w:t>
      </w:r>
    </w:p>
    <w:p w:rsidR="001102F3" w:rsidRPr="001102F3" w:rsidRDefault="001102F3" w:rsidP="001102F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образец в муфельную печь, нагретую до 400-500 градусов, и выдержите 15-20 минут, после чего охладите его в воде или на воздухе.</w:t>
      </w:r>
    </w:p>
    <w:p w:rsidR="001102F3" w:rsidRPr="001102F3" w:rsidRDefault="001102F3" w:rsidP="001102F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Опилите образец в тисках и сделайте вывод о его обрабатываемости после отпуска.</w:t>
      </w:r>
    </w:p>
    <w:p w:rsidR="001102F3" w:rsidRPr="001E6371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Внимание: пункты 2, 3, 5 выполняет учитель!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материала.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1102F3" w:rsidRPr="001102F3" w:rsidRDefault="001102F3" w:rsidP="001102F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углерода содержится в углеродистой стали?</w:t>
      </w:r>
    </w:p>
    <w:p w:rsidR="001102F3" w:rsidRPr="001102F3" w:rsidRDefault="001102F3" w:rsidP="001102F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углеродистые стали от 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легированных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02F3" w:rsidRPr="001102F3" w:rsidRDefault="001102F3" w:rsidP="001102F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термическая обработка сталей?</w:t>
      </w:r>
    </w:p>
    <w:p w:rsidR="001102F3" w:rsidRPr="001102F3" w:rsidRDefault="001102F3" w:rsidP="001102F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продукцию выпускают металлургические предприятия?</w:t>
      </w:r>
    </w:p>
    <w:p w:rsidR="001102F3" w:rsidRPr="001102F3" w:rsidRDefault="001102F3" w:rsidP="001102F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маркируются стали?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практической работы, уборка рабочих мест, выставление оценок.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доклады о металлургических предприятиях города, страны: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ОЭМК</w:t>
      </w: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определениям отгадайте слова:</w:t>
      </w:r>
    </w:p>
    <w:p w:rsidR="001102F3" w:rsidRPr="001102F3" w:rsidRDefault="001102F3" w:rsidP="001102F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 по термообработке.</w:t>
      </w:r>
    </w:p>
    <w:p w:rsidR="001102F3" w:rsidRPr="001102F3" w:rsidRDefault="001102F3" w:rsidP="001102F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Снижает твердость стали, улучшает обработку.</w:t>
      </w:r>
    </w:p>
    <w:p w:rsidR="001102F3" w:rsidRPr="001102F3" w:rsidRDefault="001102F3" w:rsidP="001102F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Уменьшает хрупкость стали, увеличивает пластичность.</w:t>
      </w:r>
    </w:p>
    <w:p w:rsidR="001102F3" w:rsidRPr="001102F3" w:rsidRDefault="001102F3" w:rsidP="001102F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Выдержка при большой температуре и быстрое охлаждение.</w:t>
      </w:r>
    </w:p>
    <w:p w:rsidR="001102F3" w:rsidRPr="001102F3" w:rsidRDefault="001102F3" w:rsidP="001102F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посредством теплового воздействия.</w:t>
      </w:r>
    </w:p>
    <w:p w:rsidR="001102F3" w:rsidRPr="001102F3" w:rsidRDefault="001102F3" w:rsidP="00110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02F3" w:rsidRPr="001102F3" w:rsidRDefault="001102F3" w:rsidP="00110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02F3" w:rsidRPr="001102F3" w:rsidRDefault="001102F3" w:rsidP="00110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02F3" w:rsidRPr="001102F3" w:rsidRDefault="001102F3" w:rsidP="00110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7D0B" w:rsidRDefault="00107D0B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107D0B" w:rsidTr="00107D0B">
        <w:trPr>
          <w:trHeight w:val="405"/>
        </w:trPr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107D0B" w:rsidRDefault="00107D0B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01"/>
        <w:gridCol w:w="401"/>
        <w:gridCol w:w="401"/>
        <w:gridCol w:w="401"/>
        <w:gridCol w:w="401"/>
        <w:gridCol w:w="401"/>
      </w:tblGrid>
      <w:tr w:rsidR="00107D0B" w:rsidTr="00107D0B">
        <w:trPr>
          <w:trHeight w:val="405"/>
        </w:trPr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D0B" w:rsidRDefault="00107D0B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01"/>
        <w:gridCol w:w="401"/>
        <w:gridCol w:w="401"/>
        <w:gridCol w:w="401"/>
        <w:gridCol w:w="401"/>
        <w:gridCol w:w="402"/>
        <w:gridCol w:w="402"/>
      </w:tblGrid>
      <w:tr w:rsidR="00107D0B" w:rsidTr="00107D0B">
        <w:trPr>
          <w:trHeight w:val="433"/>
        </w:trPr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D0B" w:rsidRDefault="00107D0B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07D0B" w:rsidTr="00107D0B">
        <w:trPr>
          <w:trHeight w:val="405"/>
        </w:trPr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D0B" w:rsidRDefault="00107D0B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07D0B" w:rsidTr="00E3111B">
        <w:trPr>
          <w:trHeight w:val="480"/>
        </w:trPr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</w:tcPr>
          <w:p w:rsidR="00107D0B" w:rsidRDefault="00107D0B" w:rsidP="001102F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D0B" w:rsidRDefault="00107D0B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F3" w:rsidRPr="001102F3" w:rsidRDefault="001102F3" w:rsidP="00110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1102F3" w:rsidRPr="001102F3" w:rsidRDefault="001102F3" w:rsidP="001102F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“Технология” 7 класс. Под редакцией В. Д. </w:t>
      </w:r>
      <w:proofErr w:type="spell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.: “</w:t>
      </w:r>
      <w:proofErr w:type="spell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2002г.</w:t>
      </w:r>
    </w:p>
    <w:p w:rsidR="001102F3" w:rsidRPr="001102F3" w:rsidRDefault="001102F3" w:rsidP="001102F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Арефьев. “Занимательные уроки технологии для мальчиков. 7 класс. 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.: “Школьная пресса”, 2004г.</w:t>
      </w:r>
    </w:p>
    <w:p w:rsidR="001102F3" w:rsidRPr="001102F3" w:rsidRDefault="001102F3" w:rsidP="001102F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Е. М. Технология обработки металлов. – 5-е изд., с измен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М. : Просвещение, 2002.- 240 с.: ил.</w:t>
      </w:r>
    </w:p>
    <w:sectPr w:rsidR="001102F3" w:rsidRPr="001102F3" w:rsidSect="00F7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80"/>
    <w:multiLevelType w:val="multilevel"/>
    <w:tmpl w:val="49DE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D6A"/>
    <w:multiLevelType w:val="multilevel"/>
    <w:tmpl w:val="D242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760CE"/>
    <w:multiLevelType w:val="multilevel"/>
    <w:tmpl w:val="FF0E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E3F44"/>
    <w:multiLevelType w:val="multilevel"/>
    <w:tmpl w:val="88F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E4BD6"/>
    <w:multiLevelType w:val="multilevel"/>
    <w:tmpl w:val="24F2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F3A"/>
    <w:multiLevelType w:val="multilevel"/>
    <w:tmpl w:val="B430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05970"/>
    <w:multiLevelType w:val="multilevel"/>
    <w:tmpl w:val="D9C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F3"/>
    <w:rsid w:val="00107D0B"/>
    <w:rsid w:val="001102F3"/>
    <w:rsid w:val="001E6371"/>
    <w:rsid w:val="002E2706"/>
    <w:rsid w:val="004D3A12"/>
    <w:rsid w:val="00B834D5"/>
    <w:rsid w:val="00F4670D"/>
    <w:rsid w:val="00F7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6"/>
  </w:style>
  <w:style w:type="paragraph" w:styleId="1">
    <w:name w:val="heading 1"/>
    <w:basedOn w:val="a"/>
    <w:link w:val="10"/>
    <w:uiPriority w:val="9"/>
    <w:qFormat/>
    <w:rsid w:val="00110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02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2F3"/>
  </w:style>
  <w:style w:type="character" w:styleId="a4">
    <w:name w:val="Emphasis"/>
    <w:basedOn w:val="a0"/>
    <w:uiPriority w:val="20"/>
    <w:qFormat/>
    <w:rsid w:val="001102F3"/>
    <w:rPr>
      <w:i/>
      <w:iCs/>
    </w:rPr>
  </w:style>
  <w:style w:type="paragraph" w:styleId="a5">
    <w:name w:val="Normal (Web)"/>
    <w:basedOn w:val="a"/>
    <w:uiPriority w:val="99"/>
    <w:unhideWhenUsed/>
    <w:rsid w:val="0011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2F3"/>
    <w:rPr>
      <w:b/>
      <w:bCs/>
    </w:rPr>
  </w:style>
  <w:style w:type="table" w:styleId="a7">
    <w:name w:val="Table Grid"/>
    <w:basedOn w:val="a1"/>
    <w:uiPriority w:val="59"/>
    <w:rsid w:val="00107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0%D0%BB%D0%BB%D0%BE%D0%B8%D0%BD%D0%B2%D0%B5%D1%81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2%D0%B0%D1%80%D1%8B%D0%B9_%D0%9E%D1%81%D0%BA%D0%BE%D0%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C77-AC81-4776-B38A-AD0EC7C4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2014-10-09T05:57:00Z</cp:lastPrinted>
  <dcterms:created xsi:type="dcterms:W3CDTF">2014-11-24T16:10:00Z</dcterms:created>
  <dcterms:modified xsi:type="dcterms:W3CDTF">2014-11-24T16:10:00Z</dcterms:modified>
</cp:coreProperties>
</file>