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3" w:rsidRDefault="00A34E67" w:rsidP="00A34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34E67" w:rsidRDefault="00A34E67" w:rsidP="00A34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79»</w:t>
      </w: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</w:p>
    <w:p w:rsidR="003C08A3" w:rsidRDefault="00A34E67" w:rsidP="00B85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4 классее</w:t>
      </w:r>
    </w:p>
    <w:p w:rsidR="003C08A3" w:rsidRDefault="003C08A3" w:rsidP="00B85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«Запятая в сложном предложении с бессоюзной связью»</w:t>
      </w:r>
    </w:p>
    <w:p w:rsidR="00B85049" w:rsidRDefault="003C08A3" w:rsidP="00B85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Образовательной системе «Школа 2100» авт.Бунеев Р.Н.,Бунеева Е.В., Пронина О.В.) </w:t>
      </w:r>
    </w:p>
    <w:p w:rsidR="003B7CA3" w:rsidRPr="003C08A3" w:rsidRDefault="003C08A3" w:rsidP="00B85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Нуртдиновой А.М.</w:t>
      </w:r>
    </w:p>
    <w:p w:rsidR="003B7CA3" w:rsidRDefault="003B7CA3" w:rsidP="00B85049">
      <w:pPr>
        <w:jc w:val="center"/>
      </w:pPr>
    </w:p>
    <w:p w:rsidR="003B7CA3" w:rsidRDefault="003B7CA3" w:rsidP="00B85049">
      <w:pPr>
        <w:jc w:val="center"/>
      </w:pPr>
    </w:p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B7CA3" w:rsidRDefault="003B7CA3"/>
    <w:p w:rsidR="003C08A3" w:rsidRDefault="003C08A3"/>
    <w:p w:rsidR="003C08A3" w:rsidRDefault="003C08A3"/>
    <w:p w:rsidR="003C08A3" w:rsidRDefault="003C08A3"/>
    <w:p w:rsidR="003C08A3" w:rsidRDefault="003C08A3"/>
    <w:p w:rsidR="00B85049" w:rsidRDefault="00B85049"/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запятая в сложном предложении с бессоюзной связью.</w:t>
      </w: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знаний.</w:t>
      </w: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D32C04">
        <w:rPr>
          <w:rFonts w:ascii="Times New Roman" w:hAnsi="Times New Roman" w:cs="Times New Roman"/>
          <w:sz w:val="28"/>
          <w:szCs w:val="28"/>
        </w:rPr>
        <w:t>создать условия для освоения детьми расстановки запятых в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04" w:rsidRDefault="00D3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актуализировать знания о простом и сложном предложениях;</w:t>
      </w:r>
    </w:p>
    <w:p w:rsidR="00D32C04" w:rsidRDefault="00D3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умения разделять запятой части сложного бессоюзного предложения, совершенствовать навыки правильного нахождения грамматической основы;</w:t>
      </w:r>
    </w:p>
    <w:p w:rsidR="00D32C04" w:rsidRDefault="00D3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интерес к предмету, взаимное уважение друг к другу.</w:t>
      </w:r>
    </w:p>
    <w:p w:rsidR="00D32C04" w:rsidRPr="00D32C04" w:rsidRDefault="003C08A3" w:rsidP="00D3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04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D32C04">
        <w:rPr>
          <w:rFonts w:ascii="Times New Roman" w:hAnsi="Times New Roman" w:cs="Times New Roman"/>
          <w:sz w:val="28"/>
          <w:szCs w:val="28"/>
        </w:rPr>
        <w:t xml:space="preserve"> </w:t>
      </w:r>
      <w:r w:rsidR="00D32C04" w:rsidRPr="00D32C04">
        <w:rPr>
          <w:rFonts w:ascii="Times New Roman" w:hAnsi="Times New Roman" w:cs="Times New Roman"/>
          <w:sz w:val="28"/>
          <w:szCs w:val="28"/>
        </w:rPr>
        <w:t>предметные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 xml:space="preserve"> • совершенствовать умения находить грамматическую основу предложения;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>• формировать умения разделять запятой части сложного предложения с бессоюзной связью;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 w:cs="Times New Roman"/>
          <w:sz w:val="28"/>
          <w:szCs w:val="28"/>
        </w:rPr>
        <w:t>Метапредметные:</w:t>
      </w:r>
      <w:r w:rsidRPr="00D32C04">
        <w:rPr>
          <w:rFonts w:ascii="Times New Roman" w:hAnsi="Times New Roman"/>
          <w:sz w:val="28"/>
          <w:szCs w:val="28"/>
        </w:rPr>
        <w:t xml:space="preserve"> •  умения выделять главное, сравнивать, обобщать;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>•  умения аргументировать, доказывать, вести диалог, выслушивать собеседника;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>• умение принимать и сохранять цель урока, находить способы решения поставленной цели, планировать, контролировать и оценивать свои действия;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>•умение правильно провести рефлексию своих действий.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04">
        <w:rPr>
          <w:rFonts w:ascii="Times New Roman" w:hAnsi="Times New Roman"/>
          <w:sz w:val="28"/>
          <w:szCs w:val="28"/>
        </w:rPr>
        <w:t>Личностные: осознание учащимися изучаемой темы.</w:t>
      </w:r>
    </w:p>
    <w:p w:rsidR="00D32C04" w:rsidRPr="00D32C04" w:rsidRDefault="00D32C04" w:rsidP="00D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  <w:r w:rsidR="00D32C04">
        <w:rPr>
          <w:rFonts w:ascii="Times New Roman" w:hAnsi="Times New Roman" w:cs="Times New Roman"/>
          <w:sz w:val="28"/>
          <w:szCs w:val="28"/>
        </w:rPr>
        <w:t xml:space="preserve"> индивидуальная, групповая, фронтальная.</w:t>
      </w:r>
    </w:p>
    <w:p w:rsidR="003C08A3" w:rsidRDefault="003C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D32C04">
        <w:rPr>
          <w:rFonts w:ascii="Times New Roman" w:hAnsi="Times New Roman" w:cs="Times New Roman"/>
          <w:sz w:val="28"/>
          <w:szCs w:val="28"/>
        </w:rPr>
        <w:t xml:space="preserve"> учебник «Русский язык» 4класс,авт. Бунеев Р.Н., Бунеева Е. В., Пронина О.В., карточки с заданиями, проектор, экран, компьютер.</w:t>
      </w:r>
    </w:p>
    <w:p w:rsidR="003C08A3" w:rsidRDefault="003C08A3" w:rsidP="003C0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f0"/>
        <w:tblW w:w="9889" w:type="dxa"/>
        <w:tblLook w:val="04A0"/>
      </w:tblPr>
      <w:tblGrid>
        <w:gridCol w:w="2496"/>
        <w:gridCol w:w="3329"/>
        <w:gridCol w:w="4064"/>
      </w:tblGrid>
      <w:tr w:rsidR="003C08A3" w:rsidTr="00B85049">
        <w:tc>
          <w:tcPr>
            <w:tcW w:w="2496" w:type="dxa"/>
          </w:tcPr>
          <w:p w:rsidR="003C08A3" w:rsidRDefault="003C08A3" w:rsidP="003C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329" w:type="dxa"/>
          </w:tcPr>
          <w:p w:rsidR="003C08A3" w:rsidRDefault="003C08A3" w:rsidP="003C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64" w:type="dxa"/>
          </w:tcPr>
          <w:p w:rsidR="003C08A3" w:rsidRDefault="003C08A3" w:rsidP="003C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счастье, что значитдля школьника быть счастливым?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для этого нужно?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Вчера на уроке мы выяснили отличие сложного предложения от простого. Можем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закончить изучение сложного предложения? Почему?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 чем продолжим заниматься на уроке?</w:t>
            </w: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-Хорошая отметка, похвала учителя, хорошие отношения с одноклассниками.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 работать на уроке.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-Сложное предложение- наличие двух и более грамматических основ.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еще наблюдать за сложным предл.,узнать как правильно писать 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расставлять знаки препинания..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Изучать сложное предложение.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знаний и фиксация затруднений в индивидуальной деятельности.</w:t>
            </w: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понятия нужно знать, чтобы успешно работать?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в группах. Правила работы в группах.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85049">
              <w:rPr>
                <w:rFonts w:ascii="Times New Roman" w:hAnsi="Times New Roman" w:cs="Times New Roman"/>
                <w:sz w:val="28"/>
                <w:szCs w:val="28"/>
              </w:rPr>
              <w:t>а карточках предложения и схемы (приложение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Придумайте к ним задание и работайте.</w:t>
            </w:r>
          </w:p>
          <w:p w:rsidR="00A82785" w:rsidRDefault="00A82785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Отличие сложного предл. от простого.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выслушать друг, друга, не перебивать, доказывать свою точку зрения, каждый работает и никто не отдыхает..</w:t>
            </w:r>
          </w:p>
          <w:p w:rsidR="00B85049" w:rsidRDefault="00B85049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Соединить предложения со схемой, расставить знаки препинания.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Проверяем.Что можете сказать про 1, 2 предложение?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3и4 предложение.Какие знаки препинания вы расставили?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затруднились?</w:t>
            </w: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-2простых есть предложения, у одного из них однородные подлежащие и 2 сложных- по две грам.основы. Затруднились в постановке запятых, правильно ли мы их поставили?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3.Постановка проблемы</w:t>
            </w:r>
          </w:p>
        </w:tc>
        <w:tc>
          <w:tcPr>
            <w:tcW w:w="3329" w:type="dxa"/>
          </w:tcPr>
          <w:p w:rsidR="003C08A3" w:rsidRP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возникло затруднение?</w:t>
            </w: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все знаем о сложном предложении.</w:t>
            </w:r>
          </w:p>
          <w:p w:rsidR="003C08A3" w:rsidRDefault="003C08A3" w:rsidP="00B8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B85049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предложениях нужна  запятая?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Построение проекта выхода из затруднения.</w:t>
            </w: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учебную задачу ставим?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Наметим план наших действий (составляется учителем и учениками вместе)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нам поможет?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тему урока.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Цель?</w:t>
            </w: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Выяснить вид предложения. Найти правило постановки запятой.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- 1. Составим алгоритм действий при постановке запятой.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Исправим ошибки в наших предложениях.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Поупражняться в постановке запятой в подобных предложениях.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-Учебник, учитель, алгоритм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в сложном предложении.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Учиться ставить запятые в сложных предложениях.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Реализация построенного проекта.</w:t>
            </w: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вид нашего предложения.Докажите.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Их надо разделить на письме? Какой знак подойдет? Какую роль играет запятая в предложении?</w:t>
            </w:r>
          </w:p>
          <w:p w:rsidR="00A82785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составим алгоритм действий при постановк</w:t>
            </w:r>
            <w:r w:rsidR="00A82785">
              <w:rPr>
                <w:rFonts w:ascii="Times New Roman" w:hAnsi="Times New Roman" w:cs="Times New Roman"/>
                <w:sz w:val="28"/>
                <w:szCs w:val="28"/>
              </w:rPr>
              <w:t>е запятой в сложном предложении</w:t>
            </w:r>
          </w:p>
          <w:p w:rsidR="003C08A3" w:rsidRDefault="00A82785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Найти и подчеркнуть грамматическую основу.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границы частей сложного предложения.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Между частями сложного предложения поставить запятую. 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(проверяется каждое предложение над которым работали учащиеся)</w:t>
            </w:r>
          </w:p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сложное предложение,две основы, ставим запятую.Запятая определяет границы между частями сложного предложения.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Первичное закрепление с проговариванием во внешней речи.</w:t>
            </w:r>
          </w:p>
        </w:tc>
        <w:tc>
          <w:tcPr>
            <w:tcW w:w="3329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Упр.70 с.59.Прочитайте предложения, объясните постановку запятых в пред-х.</w:t>
            </w:r>
          </w:p>
        </w:tc>
        <w:tc>
          <w:tcPr>
            <w:tcW w:w="4064" w:type="dxa"/>
          </w:tcPr>
          <w:p w:rsidR="003C08A3" w:rsidRDefault="00B85049" w:rsidP="00B8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>Кузнечики трещали в порыжелой траве, перепела кричали, ястребы плавно носились над полями…  В этом предложении говорит</w:t>
            </w:r>
            <w:r>
              <w:rPr>
                <w:rFonts w:ascii="Times New Roman" w:hAnsi="Times New Roman"/>
                <w:sz w:val="28"/>
                <w:szCs w:val="28"/>
              </w:rPr>
              <w:t>ся о кузнечиках,перепелах,ястребах-подлежащие, сказуемые-трещали, кричали, носились. 3 грам. основы- разделяем их запятой-сложное предложение и т.д.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7.Самостоятельная работа с проверкой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эталону.</w:t>
            </w:r>
          </w:p>
        </w:tc>
        <w:tc>
          <w:tcPr>
            <w:tcW w:w="3329" w:type="dxa"/>
          </w:tcPr>
          <w:p w:rsidR="003C08A3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Возьмите карточки, прочитайте предложения. Из какого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кто автор?</w:t>
            </w: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Расставьте знаки препинания и соотнесите их со схемами (приложение 3). Индивидуальная работа в тетради.</w:t>
            </w:r>
          </w:p>
          <w:p w:rsidR="00A82785" w:rsidRDefault="00A82785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(приложение 4)</w:t>
            </w:r>
          </w:p>
        </w:tc>
        <w:tc>
          <w:tcPr>
            <w:tcW w:w="4064" w:type="dxa"/>
          </w:tcPr>
          <w:p w:rsidR="003C08A3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А.С. Пушкин «Сказка о царе Салтане…»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Включение в систему знаний и повторение.</w:t>
            </w:r>
          </w:p>
        </w:tc>
        <w:tc>
          <w:tcPr>
            <w:tcW w:w="3329" w:type="dxa"/>
          </w:tcPr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>-Назовите тему сегодняшнего урока. Где мы можем встретить сложные предложения? Зачем мы изуаем эту тему?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>- Попробуем написать под диктовку с.58 упр.69-прочитаем, разберем орфограммы, которые встретились в тексте, знаки препинания в предл-х. Прочитайте еще раз и мы запишем под диктовку.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>- Откройте учебник и проверьте написанное. У кого нет ошибок? Молодцы!</w:t>
            </w:r>
          </w:p>
          <w:p w:rsidR="003C08A3" w:rsidRP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 xml:space="preserve"> Поставьте цели для тех ребят, у кого не получилось сегодня хорошо справиться с работой.</w:t>
            </w:r>
          </w:p>
        </w:tc>
        <w:tc>
          <w:tcPr>
            <w:tcW w:w="4064" w:type="dxa"/>
          </w:tcPr>
          <w:p w:rsidR="003C08A3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текстах, в диктантах.</w:t>
            </w: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писать без ошибок, грамотно выражать свои мысли…</w:t>
            </w: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на уроке, учить правила, быть внимательным, обозначать все орфограммы..</w:t>
            </w:r>
          </w:p>
        </w:tc>
      </w:tr>
      <w:tr w:rsidR="003C08A3" w:rsidTr="00B85049">
        <w:tc>
          <w:tcPr>
            <w:tcW w:w="2496" w:type="dxa"/>
          </w:tcPr>
          <w:p w:rsidR="003C08A3" w:rsidRDefault="003C08A3" w:rsidP="003C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Рефлексия учебной деятельности на уроке.</w:t>
            </w:r>
          </w:p>
        </w:tc>
        <w:tc>
          <w:tcPr>
            <w:tcW w:w="3329" w:type="dxa"/>
          </w:tcPr>
          <w:p w:rsidR="00B85049" w:rsidRPr="00B85049" w:rsidRDefault="00B85049" w:rsidP="00B8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49">
              <w:rPr>
                <w:rFonts w:ascii="Times New Roman" w:hAnsi="Times New Roman" w:cs="Times New Roman"/>
                <w:sz w:val="28"/>
                <w:szCs w:val="28"/>
              </w:rPr>
              <w:t>Назовите тему нашего урока.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49">
              <w:rPr>
                <w:rFonts w:ascii="Times New Roman" w:hAnsi="Times New Roman" w:cs="Times New Roman"/>
                <w:sz w:val="28"/>
                <w:szCs w:val="28"/>
              </w:rPr>
              <w:t xml:space="preserve">― Какую же роль играет запятая в сложном предложении? </w:t>
            </w:r>
          </w:p>
          <w:p w:rsidR="00B85049" w:rsidRDefault="00B85049" w:rsidP="00B850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049">
              <w:rPr>
                <w:rFonts w:ascii="Times New Roman" w:hAnsi="Times New Roman" w:cs="Times New Roman"/>
                <w:sz w:val="28"/>
                <w:szCs w:val="28"/>
              </w:rPr>
              <w:t>― Определите ключевые слова этой темы.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>Оцените свою работу на уроке.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>Зелёный цвет – я понял и могу объяснить другому.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 xml:space="preserve">Жёлтый – я понял, но </w:t>
            </w:r>
            <w:r w:rsidRPr="00B85049">
              <w:rPr>
                <w:rFonts w:ascii="Times New Roman" w:hAnsi="Times New Roman"/>
                <w:sz w:val="28"/>
                <w:szCs w:val="28"/>
              </w:rPr>
              <w:lastRenderedPageBreak/>
              <w:t>нужно потренироваться.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Times New Roman" w:hAnsi="Times New Roman"/>
                <w:sz w:val="28"/>
                <w:szCs w:val="28"/>
              </w:rPr>
              <w:t>Красный – я не понял.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49">
              <w:rPr>
                <w:rFonts w:ascii="Arial Narrow" w:hAnsi="Arial Narrow"/>
                <w:sz w:val="28"/>
                <w:szCs w:val="28"/>
              </w:rPr>
              <w:t>―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  <w:p w:rsidR="00B85049" w:rsidRPr="00B85049" w:rsidRDefault="00B85049" w:rsidP="00B85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всех: упр. 40 с.23 из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 xml:space="preserve"> дидактического материала.</w:t>
            </w:r>
          </w:p>
          <w:p w:rsidR="003C08A3" w:rsidRDefault="003C08A3" w:rsidP="00B85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49" w:rsidRDefault="00B85049" w:rsidP="00B85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3C08A3" w:rsidRPr="00B85049" w:rsidRDefault="00B85049" w:rsidP="00D3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5049">
              <w:rPr>
                <w:rFonts w:ascii="Times New Roman" w:hAnsi="Times New Roman"/>
                <w:sz w:val="28"/>
                <w:szCs w:val="28"/>
              </w:rPr>
              <w:t>Сложное предложение, несколько грамматических основ, запятая, отличие, простое предложение.</w:t>
            </w:r>
          </w:p>
        </w:tc>
      </w:tr>
    </w:tbl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  </w:t>
      </w:r>
      <w:r w:rsidRPr="001030E9">
        <w:rPr>
          <w:rFonts w:ascii="Times New Roman" w:hAnsi="Times New Roman"/>
          <w:b/>
          <w:i/>
          <w:sz w:val="24"/>
          <w:szCs w:val="24"/>
        </w:rPr>
        <w:t>Актуализация.</w:t>
      </w:r>
    </w:p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509"/>
      </w:tblGrid>
      <w:tr w:rsidR="00B85049" w:rsidRPr="00650EA2" w:rsidTr="00FC64FF">
        <w:tc>
          <w:tcPr>
            <w:tcW w:w="6521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Листья опадают с деревьев в воздухе потянулась паутина.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Пришёл сентябрь.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Обнажился лес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часто идут дожди.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Гуси и журавли улетают в тёплые края.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r w:rsidRPr="00650EA2">
              <w:rPr>
                <w:rFonts w:ascii="Arial Narrow" w:hAnsi="Arial Narrow"/>
                <w:sz w:val="24"/>
                <w:szCs w:val="24"/>
                <w:lang w:val="en-US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 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____ и ____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 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,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 .</w:t>
            </w:r>
          </w:p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049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>4. [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Arial Narrow" w:hAnsi="Arial Narrow"/>
                <w:sz w:val="24"/>
                <w:szCs w:val="24"/>
                <w:lang w:val="en-US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,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Arial Narrow" w:hAnsi="Arial Narrow"/>
                <w:sz w:val="24"/>
                <w:szCs w:val="24"/>
                <w:lang w:val="en-US"/>
              </w:rPr>
              <w:t>‗‗‗‗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50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].</w:t>
            </w:r>
          </w:p>
          <w:p w:rsidR="00B85049" w:rsidRPr="006E5925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B85049" w:rsidRPr="00650EA2" w:rsidTr="00FC64FF">
        <w:tc>
          <w:tcPr>
            <w:tcW w:w="10030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EA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запятой в сложном предложении.</w:t>
            </w:r>
          </w:p>
        </w:tc>
      </w:tr>
      <w:tr w:rsidR="00B85049" w:rsidRPr="00650EA2" w:rsidTr="00FC64FF">
        <w:tc>
          <w:tcPr>
            <w:tcW w:w="10030" w:type="dxa"/>
            <w:shd w:val="clear" w:color="auto" w:fill="auto"/>
          </w:tcPr>
          <w:p w:rsidR="00B85049" w:rsidRPr="00650EA2" w:rsidRDefault="00B85049" w:rsidP="00FC6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1. Найти и подчеркнуть грамматическую основу.</w:t>
            </w:r>
          </w:p>
        </w:tc>
      </w:tr>
      <w:tr w:rsidR="00B85049" w:rsidRPr="00650EA2" w:rsidTr="00FC64FF">
        <w:tc>
          <w:tcPr>
            <w:tcW w:w="10030" w:type="dxa"/>
            <w:shd w:val="clear" w:color="auto" w:fill="auto"/>
          </w:tcPr>
          <w:p w:rsidR="00B85049" w:rsidRPr="00650EA2" w:rsidRDefault="00B85049" w:rsidP="00FC6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2. Определить границы частей сложного предложения.</w:t>
            </w:r>
          </w:p>
        </w:tc>
      </w:tr>
      <w:tr w:rsidR="00B85049" w:rsidRPr="00650EA2" w:rsidTr="00FC64FF">
        <w:tc>
          <w:tcPr>
            <w:tcW w:w="10030" w:type="dxa"/>
            <w:shd w:val="clear" w:color="auto" w:fill="auto"/>
          </w:tcPr>
          <w:p w:rsidR="00B85049" w:rsidRPr="00650EA2" w:rsidRDefault="00B85049" w:rsidP="00FC6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3. Между частями сложного предложения поставить запятую.</w:t>
            </w:r>
          </w:p>
        </w:tc>
      </w:tr>
    </w:tbl>
    <w:p w:rsidR="00B85049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Pr="007E52C7" w:rsidRDefault="00B85049" w:rsidP="00B85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 </w:t>
      </w:r>
      <w:r>
        <w:rPr>
          <w:rFonts w:ascii="Times New Roman" w:hAnsi="Times New Roman"/>
          <w:b/>
          <w:i/>
          <w:sz w:val="24"/>
          <w:szCs w:val="24"/>
        </w:rPr>
        <w:t>Самостоятельная работа.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110"/>
      </w:tblGrid>
      <w:tr w:rsidR="00B85049" w:rsidRPr="00650EA2" w:rsidTr="00FC64FF">
        <w:tc>
          <w:tcPr>
            <w:tcW w:w="6096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В кухне злится повариха, плачет у станка ткачиха.</w:t>
            </w:r>
          </w:p>
          <w:p w:rsidR="00B85049" w:rsidRPr="00650EA2" w:rsidRDefault="00B85049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Бьётся лебедь средь зыбей, коршун носится над ней.</w:t>
            </w:r>
          </w:p>
          <w:p w:rsidR="00B85049" w:rsidRPr="00650EA2" w:rsidRDefault="00B85049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В синем небе звёзды блещут, в синем море волны хлещут, туча по небу идёт, бочка по морю плывёт.</w:t>
            </w:r>
          </w:p>
          <w:p w:rsidR="00B85049" w:rsidRPr="00650EA2" w:rsidRDefault="00B85049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Ветер весело шумит, судно весело бежит.</w:t>
            </w:r>
          </w:p>
        </w:tc>
        <w:tc>
          <w:tcPr>
            <w:tcW w:w="4110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 , 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[ 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]. .</w:t>
            </w:r>
          </w:p>
        </w:tc>
      </w:tr>
    </w:tbl>
    <w:p w:rsidR="00B85049" w:rsidRDefault="00B85049" w:rsidP="00B85049">
      <w:pPr>
        <w:jc w:val="right"/>
        <w:rPr>
          <w:rFonts w:ascii="Times New Roman" w:hAnsi="Times New Roman"/>
          <w:sz w:val="24"/>
          <w:szCs w:val="24"/>
        </w:rPr>
      </w:pPr>
    </w:p>
    <w:p w:rsidR="00B85049" w:rsidRDefault="00B85049" w:rsidP="00B8504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4. </w:t>
      </w:r>
      <w:r>
        <w:rPr>
          <w:rFonts w:ascii="Times New Roman" w:hAnsi="Times New Roman"/>
          <w:b/>
          <w:i/>
          <w:sz w:val="24"/>
          <w:szCs w:val="24"/>
        </w:rPr>
        <w:t>Образец самостоятельной работы.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110"/>
      </w:tblGrid>
      <w:tr w:rsidR="00B85049" w:rsidRPr="00650EA2" w:rsidTr="00FC64FF">
        <w:tc>
          <w:tcPr>
            <w:tcW w:w="6096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FB501B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55.9pt;margin-top:7.2pt;width:98.25pt;height:32.2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228.15pt;margin-top:12.45pt;width:121.5pt;height:91.5pt;flip:y;z-index:251660288" o:connectortype="straight">
                  <v:stroke endarrow="block"/>
                </v:shape>
              </w:pict>
            </w:r>
            <w:r w:rsidR="00B85049" w:rsidRPr="00650EA2">
              <w:rPr>
                <w:rFonts w:ascii="Times New Roman" w:hAnsi="Times New Roman"/>
                <w:sz w:val="24"/>
                <w:szCs w:val="24"/>
              </w:rPr>
              <w:t>В кухне злится повариха, плачет у станка ткачиха.</w:t>
            </w:r>
          </w:p>
          <w:p w:rsidR="00B85049" w:rsidRPr="00650EA2" w:rsidRDefault="00FB501B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270.9pt;margin-top:6.8pt;width:74.25pt;height:35.25pt;z-index:251662336" o:connectortype="straight">
                  <v:stroke endarrow="block"/>
                </v:shape>
              </w:pict>
            </w:r>
            <w:r w:rsidR="00B85049" w:rsidRPr="00650EA2">
              <w:rPr>
                <w:rFonts w:ascii="Times New Roman" w:hAnsi="Times New Roman"/>
                <w:sz w:val="24"/>
                <w:szCs w:val="24"/>
              </w:rPr>
              <w:t>Бьётся лебедь средь зыбей, коршун носится над ней.</w:t>
            </w:r>
          </w:p>
          <w:p w:rsidR="00B85049" w:rsidRPr="00650EA2" w:rsidRDefault="00FB501B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55.9pt;margin-top:16.2pt;width:51pt;height:31.5pt;z-index:251661312" o:connectortype="straight">
                  <v:stroke endarrow="block"/>
                </v:shape>
              </w:pict>
            </w:r>
            <w:r w:rsidR="00B85049" w:rsidRPr="00650EA2">
              <w:rPr>
                <w:rFonts w:ascii="Times New Roman" w:hAnsi="Times New Roman"/>
                <w:sz w:val="24"/>
                <w:szCs w:val="24"/>
              </w:rPr>
              <w:t>В синем небе звёзды блещут, в синем море волны хлещут, туча по небу идёт, бочка по морю плывёт.</w:t>
            </w:r>
          </w:p>
          <w:p w:rsidR="00B85049" w:rsidRPr="006E5925" w:rsidRDefault="00B85049" w:rsidP="00FC6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Ветер весело шумит, судно весело бежит.</w:t>
            </w:r>
            <w:r w:rsidRPr="006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 , [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 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[ 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].</w:t>
            </w: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049" w:rsidRPr="00650EA2" w:rsidRDefault="00B85049" w:rsidP="00FC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650EA2">
              <w:rPr>
                <w:rFonts w:ascii="Arial Narrow" w:hAnsi="Arial Narrow"/>
                <w:sz w:val="24"/>
                <w:szCs w:val="24"/>
              </w:rPr>
              <w:t>‗‗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Arial Narrow" w:hAnsi="Arial Narrow"/>
                <w:sz w:val="24"/>
                <w:szCs w:val="24"/>
              </w:rPr>
              <w:t>‗</w:t>
            </w:r>
            <w:r w:rsidRPr="0065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]. .</w:t>
            </w:r>
          </w:p>
        </w:tc>
      </w:tr>
    </w:tbl>
    <w:p w:rsidR="00B85049" w:rsidRPr="00730B5A" w:rsidRDefault="00B85049" w:rsidP="00B8504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08A3" w:rsidRPr="003C08A3" w:rsidRDefault="003C08A3" w:rsidP="003C08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08A3" w:rsidRPr="003C08A3" w:rsidSect="0006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7F" w:rsidRDefault="00EB317F" w:rsidP="00396746">
      <w:pPr>
        <w:spacing w:after="0" w:line="240" w:lineRule="auto"/>
      </w:pPr>
      <w:r>
        <w:separator/>
      </w:r>
    </w:p>
  </w:endnote>
  <w:endnote w:type="continuationSeparator" w:id="0">
    <w:p w:rsidR="00EB317F" w:rsidRDefault="00EB317F" w:rsidP="0039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7F" w:rsidRDefault="00EB317F" w:rsidP="00396746">
      <w:pPr>
        <w:spacing w:after="0" w:line="240" w:lineRule="auto"/>
      </w:pPr>
      <w:r>
        <w:separator/>
      </w:r>
    </w:p>
  </w:footnote>
  <w:footnote w:type="continuationSeparator" w:id="0">
    <w:p w:rsidR="00EB317F" w:rsidRDefault="00EB317F" w:rsidP="0039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A3"/>
    <w:rsid w:val="00061676"/>
    <w:rsid w:val="0012434D"/>
    <w:rsid w:val="001E5F27"/>
    <w:rsid w:val="0023224C"/>
    <w:rsid w:val="00284287"/>
    <w:rsid w:val="0036019F"/>
    <w:rsid w:val="00396746"/>
    <w:rsid w:val="00396FFE"/>
    <w:rsid w:val="003B0399"/>
    <w:rsid w:val="003B7CA3"/>
    <w:rsid w:val="003C08A3"/>
    <w:rsid w:val="004B7BC8"/>
    <w:rsid w:val="006741FA"/>
    <w:rsid w:val="006C329C"/>
    <w:rsid w:val="006E5562"/>
    <w:rsid w:val="00727334"/>
    <w:rsid w:val="009926F1"/>
    <w:rsid w:val="009A0D22"/>
    <w:rsid w:val="009C3B4F"/>
    <w:rsid w:val="009F4BF5"/>
    <w:rsid w:val="00A34E67"/>
    <w:rsid w:val="00A60194"/>
    <w:rsid w:val="00A82785"/>
    <w:rsid w:val="00B80D1C"/>
    <w:rsid w:val="00B85049"/>
    <w:rsid w:val="00BD55FF"/>
    <w:rsid w:val="00D32C04"/>
    <w:rsid w:val="00DE5028"/>
    <w:rsid w:val="00EB317F"/>
    <w:rsid w:val="00F844C1"/>
    <w:rsid w:val="00FB501B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6"/>
  </w:style>
  <w:style w:type="paragraph" w:styleId="1">
    <w:name w:val="heading 1"/>
    <w:basedOn w:val="a"/>
    <w:next w:val="a"/>
    <w:link w:val="10"/>
    <w:uiPriority w:val="9"/>
    <w:qFormat/>
    <w:rsid w:val="009A0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0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CA3"/>
  </w:style>
  <w:style w:type="character" w:styleId="a4">
    <w:name w:val="Strong"/>
    <w:basedOn w:val="a0"/>
    <w:uiPriority w:val="22"/>
    <w:qFormat/>
    <w:rsid w:val="003B7CA3"/>
    <w:rPr>
      <w:b/>
      <w:bCs/>
    </w:rPr>
  </w:style>
  <w:style w:type="paragraph" w:styleId="a5">
    <w:name w:val="footnote text"/>
    <w:basedOn w:val="a"/>
    <w:link w:val="a6"/>
    <w:semiHidden/>
    <w:rsid w:val="00396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9674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39674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9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746"/>
  </w:style>
  <w:style w:type="paragraph" w:styleId="aa">
    <w:name w:val="footer"/>
    <w:basedOn w:val="a"/>
    <w:link w:val="ab"/>
    <w:uiPriority w:val="99"/>
    <w:semiHidden/>
    <w:unhideWhenUsed/>
    <w:rsid w:val="0039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6746"/>
  </w:style>
  <w:style w:type="paragraph" w:styleId="ac">
    <w:name w:val="No Spacing"/>
    <w:uiPriority w:val="1"/>
    <w:qFormat/>
    <w:rsid w:val="009A0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0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60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1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36019F"/>
    <w:rPr>
      <w:color w:val="0000FF"/>
      <w:u w:val="single"/>
    </w:rPr>
  </w:style>
  <w:style w:type="table" w:styleId="af0">
    <w:name w:val="Table Grid"/>
    <w:basedOn w:val="a1"/>
    <w:uiPriority w:val="59"/>
    <w:rsid w:val="003C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2014-11-05T10:32:00Z</dcterms:created>
  <dcterms:modified xsi:type="dcterms:W3CDTF">2015-02-06T10:17:00Z</dcterms:modified>
</cp:coreProperties>
</file>