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E" w:rsidRPr="0078051E" w:rsidRDefault="008D5F9E" w:rsidP="008D5F9E">
      <w:pPr>
        <w:shd w:val="clear" w:color="auto" w:fill="FFFFFF"/>
        <w:spacing w:after="0"/>
        <w:jc w:val="both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32"/>
          <w:szCs w:val="32"/>
        </w:rPr>
      </w:pPr>
      <w:r w:rsidRPr="0078051E">
        <w:rPr>
          <w:rFonts w:ascii="Bookman Old Style" w:eastAsia="Times New Roman" w:hAnsi="Bookman Old Style" w:cs="Times New Roman"/>
          <w:b/>
          <w:bCs/>
          <w:i/>
          <w:kern w:val="36"/>
          <w:sz w:val="32"/>
          <w:szCs w:val="32"/>
        </w:rPr>
        <w:t xml:space="preserve">Классный час   «О вреде </w:t>
      </w:r>
      <w:proofErr w:type="spellStart"/>
      <w:r w:rsidRPr="0078051E">
        <w:rPr>
          <w:rFonts w:ascii="Bookman Old Style" w:eastAsia="Times New Roman" w:hAnsi="Bookman Old Style" w:cs="Times New Roman"/>
          <w:b/>
          <w:bCs/>
          <w:i/>
          <w:kern w:val="36"/>
          <w:sz w:val="32"/>
          <w:szCs w:val="32"/>
        </w:rPr>
        <w:t>насвая</w:t>
      </w:r>
      <w:proofErr w:type="spellEnd"/>
      <w:r w:rsidRPr="0078051E">
        <w:rPr>
          <w:rFonts w:ascii="Bookman Old Style" w:eastAsia="Times New Roman" w:hAnsi="Bookman Old Style" w:cs="Times New Roman"/>
          <w:b/>
          <w:bCs/>
          <w:i/>
          <w:kern w:val="36"/>
          <w:sz w:val="32"/>
          <w:szCs w:val="32"/>
        </w:rPr>
        <w:t>»</w:t>
      </w:r>
    </w:p>
    <w:p w:rsidR="008D5F9E" w:rsidRPr="0078051E" w:rsidRDefault="008D5F9E" w:rsidP="008D5F9E">
      <w:pPr>
        <w:shd w:val="clear" w:color="auto" w:fill="FFFFFF"/>
        <w:spacing w:after="0"/>
        <w:jc w:val="both"/>
        <w:outlineLvl w:val="0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8D5F9E" w:rsidRPr="0078051E" w:rsidRDefault="008D5F9E" w:rsidP="008D5F9E">
      <w:pPr>
        <w:shd w:val="clear" w:color="auto" w:fill="FFFFFF"/>
        <w:spacing w:after="0"/>
        <w:jc w:val="both"/>
        <w:outlineLvl w:val="0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b/>
          <w:i/>
          <w:sz w:val="28"/>
          <w:szCs w:val="28"/>
        </w:rPr>
        <w:t>Цель:</w:t>
      </w: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Показать, что 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вредит здоровью человека. </w:t>
      </w:r>
      <w:r w:rsidRPr="0078051E">
        <w:rPr>
          <w:rFonts w:ascii="Bookman Old Style" w:eastAsia="Times New Roman" w:hAnsi="Bookman Old Style" w:cs="Times New Roman"/>
          <w:b/>
          <w:i/>
          <w:sz w:val="28"/>
          <w:szCs w:val="28"/>
        </w:rPr>
        <w:t>Задачи:</w:t>
      </w: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 Содействовать формированию у учащихся потребности заботиться о своём здоровье и здоровье окружающих.</w:t>
      </w:r>
    </w:p>
    <w:p w:rsidR="008D5F9E" w:rsidRPr="0078051E" w:rsidRDefault="008D5F9E" w:rsidP="008D5F9E">
      <w:pPr>
        <w:shd w:val="clear" w:color="auto" w:fill="FFFFFF"/>
        <w:spacing w:after="0"/>
        <w:jc w:val="both"/>
        <w:outlineLvl w:val="0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8D5F9E" w:rsidRPr="0078051E" w:rsidRDefault="008D5F9E" w:rsidP="008D5F9E">
      <w:pPr>
        <w:shd w:val="clear" w:color="auto" w:fill="FFFFFF"/>
        <w:spacing w:after="0"/>
        <w:jc w:val="both"/>
        <w:outlineLvl w:val="0"/>
        <w:rPr>
          <w:rFonts w:ascii="Bookman Old Style" w:eastAsia="Times New Roman" w:hAnsi="Bookman Old Style" w:cs="Times New Roman"/>
          <w:i/>
          <w:sz w:val="28"/>
          <w:szCs w:val="28"/>
          <w:u w:val="single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  <w:u w:val="single"/>
        </w:rPr>
        <w:t>Слово куратора:</w:t>
      </w:r>
    </w:p>
    <w:p w:rsidR="008D5F9E" w:rsidRPr="0078051E" w:rsidRDefault="008D5F9E" w:rsidP="008D5F9E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Что такое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? </w:t>
      </w:r>
    </w:p>
    <w:p w:rsidR="008D5F9E" w:rsidRPr="0078051E" w:rsidRDefault="008D5F9E" w:rsidP="008D5F9E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-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никотиносодержащий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продукт, наркотик.</w:t>
      </w:r>
    </w:p>
    <w:p w:rsidR="008D5F9E" w:rsidRPr="0078051E" w:rsidRDefault="008D5F9E" w:rsidP="008D5F9E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i/>
          <w:sz w:val="32"/>
          <w:szCs w:val="32"/>
          <w:u w:val="single"/>
        </w:rPr>
      </w:pP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</w:t>
      </w:r>
      <w:proofErr w:type="gram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представляет из себя</w:t>
      </w:r>
      <w:proofErr w:type="gram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маленькие зелёные шарики, зёрнышки, с неприятным запахом и вкусом. Основными компонентами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насвая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являются махорка или табак, раньше использовалось растение - нас, от него в принципе и произошло название. В состав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насвая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входят: </w:t>
      </w:r>
      <w:r w:rsidRPr="0078051E">
        <w:rPr>
          <w:rFonts w:ascii="Bookman Old Style" w:eastAsia="Times New Roman" w:hAnsi="Bookman Old Style" w:cs="Times New Roman"/>
          <w:i/>
          <w:sz w:val="32"/>
          <w:szCs w:val="32"/>
          <w:u w:val="single"/>
        </w:rPr>
        <w:t>табак, гашеная известь, компоненты различных растений, масло, для улучшения вкуса иногда добавляют приправы, в зависимости от места производства могут добавляться экскременты различных животных.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Разница состоит лишь в том, что табачный дым первый удар наносит по легким, а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- по слизистой рта и желудочно-кишечному тракту. Развивается та же никотиновая зависимость. Так как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</w:t>
      </w:r>
      <w:proofErr w:type="gram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закладывают в ротовую полость он становится</w:t>
      </w:r>
      <w:proofErr w:type="gram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причиной возникновения заболеваний полости рта, самое безобидное из которых -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парадонтоз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, развития заболеваний желудочно-кишечного тракта (гастрит, язва желудка), а одно из грозных - рак слизистой полости рта.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, краткосрочное воздействие. 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          Сильное местное жжение слизистой ротовой полости, тяжесть в голове, а позднее и во всех частях тела, апатия, резкое слюноотделение, головокружение, расслабленность мышц.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Некоторые предполагают, что воздействие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насвая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может проявляться в меньшей степени у тех, кто имеет опыт курения табака, но это не так.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не заменит курение сигарет.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proofErr w:type="gram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lastRenderedPageBreak/>
        <w:t>Те</w:t>
      </w:r>
      <w:proofErr w:type="gram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кто долго употребляют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, перестают замечать такие проявления, как жжение, неприятный запах и вкус этого странного зелья. Но, вероятно, именно тогда запах становится очевидным для всех окружающих. </w:t>
      </w: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br/>
        <w:t xml:space="preserve">Нельзя сочетать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с алкоголем в силу непредсказуемости эффектов.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 Употребляя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, очень легко получить </w:t>
      </w:r>
      <w:proofErr w:type="gram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дозу</w:t>
      </w:r>
      <w:proofErr w:type="gram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от которой может резко стать не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посебе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, и даже можно потерять сознание.</w:t>
      </w:r>
    </w:p>
    <w:p w:rsidR="008D5F9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, долгосрочные последствия.</w:t>
      </w:r>
    </w:p>
    <w:p w:rsidR="008D5F9E" w:rsidRPr="0078051E" w:rsidRDefault="008D5F9E" w:rsidP="008D5F9E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i/>
          <w:sz w:val="28"/>
          <w:szCs w:val="28"/>
        </w:rPr>
      </w:pPr>
      <w:r>
        <w:rPr>
          <w:rFonts w:ascii="Bookman Old Style" w:eastAsia="Times New Roman" w:hAnsi="Bookman Old Style" w:cs="Times New Roman"/>
          <w:i/>
          <w:sz w:val="28"/>
          <w:szCs w:val="28"/>
        </w:rPr>
        <w:t>Каждый пункт классного часа декламируется студентами  группы с показом видеоматериала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1.    По данным </w:t>
      </w:r>
      <w:bookmarkStart w:id="0" w:name="_GoBack"/>
      <w:bookmarkEnd w:id="0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онкологов, 80% случаев рака языка, губы и других органов полости рта, а также гортани были связаны с тем, что люди употребляют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.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- это стопроцентная вероятность заболеть раком. 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2.    Поскольку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содержит экскременты животных, то, потребляя его, чрезвычайно легко заразиться разнообразными кишечными инфекциями и паразитарными заболеваниями, включая вирусный гепатит. 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3.    Садоводы знают, что будет с растением, если его полить неразбавленным раствором куриного помета: оно "сгорит". Врачи подтверждают, </w:t>
      </w:r>
      <w:proofErr w:type="gram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что то</w:t>
      </w:r>
      <w:proofErr w:type="gram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же самое происходит в организме человека, употребляющего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, страдают в первую очередь слизистая рта и желудочно-кишечный тракт. Длительный прием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насвая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может привести к язве желудка. 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4.    Поскольку основным действующим веществом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насвая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является табак, развивается та же никотиновая зависимость. Эта форма табака более вредна, чем курение сигарет, т.к. человек получает большую дозу никотина, особенно в связи с воздействием извести на слизистую оболочку </w:t>
      </w:r>
      <w:proofErr w:type="spellStart"/>
      <w:proofErr w:type="gram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p</w:t>
      </w:r>
      <w:proofErr w:type="gram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отовой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полости.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вызывает сильную наркотическую зависимость. 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5.    Наркологи считают, что в некоторые порции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насвая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могут добавляться иные наркотические вещества, помимо табака. Таким образом, развивается не только никотиновая зависимость, но также и зависимость от наркотиков.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6.   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можно отнести к числу психотропных веществ. Его употребление подростками отражается на их психическом </w:t>
      </w: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lastRenderedPageBreak/>
        <w:t>развитии - снижается восприятие и ухудшается память, дети становятся неуравновешенными. Следствиями употребления становятся изменение личности подростка, нарушение его психики.</w:t>
      </w:r>
    </w:p>
    <w:p w:rsidR="008D5F9E" w:rsidRPr="0078051E" w:rsidRDefault="008D5F9E" w:rsidP="008D5F9E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7.    У детей употребление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насвая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очень быстро переходит в привычку, становится нормой. Вскоре подростку хочется уже более сильных ощущений. А если подросток покупает для себя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 с такой же легкостью, как жевательную резинку, то есть вероятность, что в ближайшем будущем он попробует сильные наркотики. </w:t>
      </w:r>
    </w:p>
    <w:p w:rsidR="008D5F9E" w:rsidRPr="0078051E" w:rsidRDefault="008D5F9E" w:rsidP="008D5F9E">
      <w:pPr>
        <w:spacing w:after="0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В Казахстане всерьез озаботились проблемой курения населения. Министерство финансов готовит законопроект, по которому в общественных местах запретят дымить сигаретой. Но в стране есть и другая, едва ли не более серьезная опасность –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. Это тоже табак, только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некурительный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. Содержание смеси, которую в Казахстане найти не представляет труда, сомнительно. Ее уже не раз предлагали убрать со всех прилавков, прикрепив к сверткам ярлык «нелегально». Не так давно Минздрав республики пытался инициировать запрет на </w:t>
      </w:r>
      <w:proofErr w:type="spellStart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eastAsia="Times New Roman" w:hAnsi="Bookman Old Style" w:cs="Times New Roman"/>
          <w:i/>
          <w:sz w:val="28"/>
          <w:szCs w:val="28"/>
        </w:rPr>
        <w:t xml:space="preserve">. Однако купить его по-прежнему можно. </w:t>
      </w:r>
    </w:p>
    <w:p w:rsidR="008D5F9E" w:rsidRPr="0078051E" w:rsidRDefault="008D5F9E" w:rsidP="008D5F9E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  <w:r w:rsidRPr="0078051E">
        <w:rPr>
          <w:rFonts w:ascii="Bookman Old Style" w:hAnsi="Bookman Old Style"/>
          <w:i/>
          <w:sz w:val="28"/>
          <w:szCs w:val="28"/>
        </w:rPr>
        <w:t xml:space="preserve">На прилавках </w:t>
      </w:r>
      <w:proofErr w:type="spellStart"/>
      <w:r w:rsidRPr="0078051E">
        <w:rPr>
          <w:rFonts w:ascii="Bookman Old Style" w:hAnsi="Bookman Old Style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hAnsi="Bookman Old Style"/>
          <w:i/>
          <w:sz w:val="28"/>
          <w:szCs w:val="28"/>
        </w:rPr>
        <w:t xml:space="preserve"> соседствует рядом с сигаретами и крысиным ядом. Это действительно нечто среднее. </w:t>
      </w:r>
      <w:proofErr w:type="spellStart"/>
      <w:r w:rsidRPr="0078051E">
        <w:rPr>
          <w:rFonts w:ascii="Bookman Old Style" w:hAnsi="Bookman Old Style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hAnsi="Bookman Old Style"/>
          <w:i/>
          <w:sz w:val="28"/>
          <w:szCs w:val="28"/>
        </w:rPr>
        <w:t>, конечно, не так опасен, как яд, но гораздо вреднее, чем сигареты.</w:t>
      </w:r>
    </w:p>
    <w:p w:rsidR="008D5F9E" w:rsidRPr="0078051E" w:rsidRDefault="008D5F9E" w:rsidP="008D5F9E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  <w:r w:rsidRPr="0078051E">
        <w:rPr>
          <w:rFonts w:ascii="Bookman Old Style" w:hAnsi="Bookman Old Style"/>
          <w:i/>
          <w:sz w:val="28"/>
          <w:szCs w:val="28"/>
        </w:rPr>
        <w:t>Ни одна лаборатория в Астане не взялась определить, из чего состоит этот продукт. На запах и на вид, мягко говоря, малоприятное вещество. А если учесть, что готовят его «кустарным» способом – то есть, кому и как вздумается, то страшно даже представить, что здесь намешано.</w:t>
      </w:r>
    </w:p>
    <w:p w:rsidR="008D5F9E" w:rsidRPr="0078051E" w:rsidRDefault="008D5F9E" w:rsidP="008D5F9E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  <w:r w:rsidRPr="0078051E">
        <w:rPr>
          <w:rFonts w:ascii="Bookman Old Style" w:hAnsi="Bookman Old Style"/>
          <w:i/>
          <w:sz w:val="28"/>
          <w:szCs w:val="28"/>
        </w:rPr>
        <w:t xml:space="preserve">Основными составляющими </w:t>
      </w:r>
      <w:proofErr w:type="spellStart"/>
      <w:r w:rsidRPr="0078051E">
        <w:rPr>
          <w:rFonts w:ascii="Bookman Old Style" w:hAnsi="Bookman Old Style"/>
          <w:i/>
          <w:sz w:val="28"/>
          <w:szCs w:val="28"/>
        </w:rPr>
        <w:t>насвая</w:t>
      </w:r>
      <w:proofErr w:type="spellEnd"/>
      <w:r w:rsidRPr="0078051E">
        <w:rPr>
          <w:rFonts w:ascii="Bookman Old Style" w:hAnsi="Bookman Old Style"/>
          <w:i/>
          <w:sz w:val="28"/>
          <w:szCs w:val="28"/>
        </w:rPr>
        <w:t xml:space="preserve"> являются табак и </w:t>
      </w:r>
      <w:proofErr w:type="gramStart"/>
      <w:r w:rsidRPr="0078051E">
        <w:rPr>
          <w:rFonts w:ascii="Bookman Old Style" w:hAnsi="Bookman Old Style"/>
          <w:i/>
          <w:sz w:val="28"/>
          <w:szCs w:val="28"/>
        </w:rPr>
        <w:t>гашенная</w:t>
      </w:r>
      <w:proofErr w:type="gramEnd"/>
      <w:r w:rsidRPr="0078051E">
        <w:rPr>
          <w:rFonts w:ascii="Bookman Old Style" w:hAnsi="Bookman Old Style"/>
          <w:i/>
          <w:sz w:val="28"/>
          <w:szCs w:val="28"/>
        </w:rPr>
        <w:t xml:space="preserve"> известь. Также в состав могут входить растительное масло и другие компоненты. Для улучшения вкуса добавляются приправы. Иногда вместо извести используют золу </w:t>
      </w:r>
      <w:proofErr w:type="gramStart"/>
      <w:r w:rsidRPr="0078051E">
        <w:rPr>
          <w:rFonts w:ascii="Bookman Old Style" w:hAnsi="Bookman Old Style"/>
          <w:i/>
          <w:sz w:val="28"/>
          <w:szCs w:val="28"/>
        </w:rPr>
        <w:t>растений</w:t>
      </w:r>
      <w:proofErr w:type="gramEnd"/>
      <w:r w:rsidRPr="0078051E">
        <w:rPr>
          <w:rFonts w:ascii="Bookman Old Style" w:hAnsi="Bookman Old Style"/>
          <w:i/>
          <w:sz w:val="28"/>
          <w:szCs w:val="28"/>
        </w:rPr>
        <w:t xml:space="preserve"> и даже куриный помет.</w:t>
      </w:r>
    </w:p>
    <w:p w:rsidR="008D5F9E" w:rsidRPr="0078051E" w:rsidRDefault="008D5F9E" w:rsidP="008D5F9E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  <w:proofErr w:type="spellStart"/>
      <w:r w:rsidRPr="0078051E">
        <w:rPr>
          <w:rFonts w:ascii="Bookman Old Style" w:hAnsi="Bookman Old Style"/>
          <w:i/>
          <w:sz w:val="28"/>
          <w:szCs w:val="28"/>
        </w:rPr>
        <w:t>Насвай</w:t>
      </w:r>
      <w:proofErr w:type="spellEnd"/>
      <w:r w:rsidRPr="0078051E">
        <w:rPr>
          <w:rFonts w:ascii="Bookman Old Style" w:hAnsi="Bookman Old Style"/>
          <w:i/>
          <w:sz w:val="28"/>
          <w:szCs w:val="28"/>
        </w:rPr>
        <w:t xml:space="preserve"> «закладывают» за нижнюю губу или под язык. Отсюда практически у каждого употребляющего так называемый «</w:t>
      </w:r>
      <w:proofErr w:type="spellStart"/>
      <w:r w:rsidRPr="0078051E">
        <w:rPr>
          <w:rFonts w:ascii="Bookman Old Style" w:hAnsi="Bookman Old Style"/>
          <w:i/>
          <w:sz w:val="28"/>
          <w:szCs w:val="28"/>
        </w:rPr>
        <w:t>некурительный</w:t>
      </w:r>
      <w:proofErr w:type="spellEnd"/>
      <w:r w:rsidRPr="0078051E">
        <w:rPr>
          <w:rFonts w:ascii="Bookman Old Style" w:hAnsi="Bookman Old Style"/>
          <w:i/>
          <w:sz w:val="28"/>
          <w:szCs w:val="28"/>
        </w:rPr>
        <w:t xml:space="preserve"> табак» </w:t>
      </w:r>
      <w:proofErr w:type="spellStart"/>
      <w:r w:rsidRPr="0078051E">
        <w:rPr>
          <w:rFonts w:ascii="Bookman Old Style" w:hAnsi="Bookman Old Style"/>
          <w:i/>
          <w:sz w:val="28"/>
          <w:szCs w:val="28"/>
        </w:rPr>
        <w:t>онкозаболевания</w:t>
      </w:r>
      <w:proofErr w:type="spellEnd"/>
      <w:r w:rsidRPr="0078051E">
        <w:rPr>
          <w:rFonts w:ascii="Bookman Old Style" w:hAnsi="Bookman Old Style"/>
          <w:i/>
          <w:sz w:val="28"/>
          <w:szCs w:val="28"/>
        </w:rPr>
        <w:t xml:space="preserve"> ротовой полости - рак губы, языка и гортани.</w:t>
      </w:r>
    </w:p>
    <w:p w:rsidR="008D5F9E" w:rsidRPr="008D5F9E" w:rsidRDefault="008D5F9E" w:rsidP="008D5F9E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  <w:r w:rsidRPr="0078051E">
        <w:rPr>
          <w:rFonts w:ascii="Bookman Old Style" w:hAnsi="Bookman Old Style"/>
          <w:i/>
          <w:sz w:val="28"/>
          <w:szCs w:val="28"/>
        </w:rPr>
        <w:t xml:space="preserve">«Никотин, попадая в ротовую полость, напрямую попадает в мозг. Поэтому доза никотина, которая попадает в организм </w:t>
      </w:r>
      <w:r w:rsidRPr="0078051E">
        <w:rPr>
          <w:rFonts w:ascii="Bookman Old Style" w:hAnsi="Bookman Old Style"/>
          <w:i/>
          <w:sz w:val="28"/>
          <w:szCs w:val="28"/>
        </w:rPr>
        <w:lastRenderedPageBreak/>
        <w:t xml:space="preserve">при употреблении </w:t>
      </w:r>
      <w:proofErr w:type="spellStart"/>
      <w:r w:rsidRPr="0078051E">
        <w:rPr>
          <w:rFonts w:ascii="Bookman Old Style" w:hAnsi="Bookman Old Style"/>
          <w:i/>
          <w:sz w:val="28"/>
          <w:szCs w:val="28"/>
        </w:rPr>
        <w:t>насвая</w:t>
      </w:r>
      <w:proofErr w:type="spellEnd"/>
      <w:r w:rsidRPr="0078051E">
        <w:rPr>
          <w:rFonts w:ascii="Bookman Old Style" w:hAnsi="Bookman Old Style"/>
          <w:i/>
          <w:sz w:val="28"/>
          <w:szCs w:val="28"/>
        </w:rPr>
        <w:t xml:space="preserve">, в </w:t>
      </w:r>
      <w:proofErr w:type="gramStart"/>
      <w:r w:rsidRPr="0078051E">
        <w:rPr>
          <w:rFonts w:ascii="Bookman Old Style" w:hAnsi="Bookman Old Style"/>
          <w:i/>
          <w:sz w:val="28"/>
          <w:szCs w:val="28"/>
        </w:rPr>
        <w:t>десятки</w:t>
      </w:r>
      <w:proofErr w:type="gramEnd"/>
      <w:r w:rsidRPr="0078051E">
        <w:rPr>
          <w:rFonts w:ascii="Bookman Old Style" w:hAnsi="Bookman Old Style"/>
          <w:i/>
          <w:sz w:val="28"/>
          <w:szCs w:val="28"/>
        </w:rPr>
        <w:t xml:space="preserve"> раз превышает ту дозу, которую человек получает при курении», </w:t>
      </w:r>
    </w:p>
    <w:p w:rsidR="008D5F9E" w:rsidRPr="008D5F9E" w:rsidRDefault="008D5F9E" w:rsidP="008D5F9E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  <w:r w:rsidRPr="008D5F9E">
        <w:rPr>
          <w:rFonts w:ascii="Bookman Old Style" w:hAnsi="Bookman Old Style"/>
          <w:i/>
          <w:sz w:val="28"/>
          <w:szCs w:val="28"/>
        </w:rPr>
        <w:t xml:space="preserve">Слово куратора: «Уважаемые учащиеся представьте на месте тех, кто убирает коридоры нашего колледжа, а это поверьте – тяжелый труд, вашу маму, сестру, тетю или бабушку, насколько унизительно убирать чужие плевки, а теперь представьте, что </w:t>
      </w:r>
      <w:proofErr w:type="gramStart"/>
      <w:r w:rsidRPr="008D5F9E">
        <w:rPr>
          <w:rFonts w:ascii="Bookman Old Style" w:hAnsi="Bookman Old Style"/>
          <w:i/>
          <w:sz w:val="28"/>
          <w:szCs w:val="28"/>
        </w:rPr>
        <w:t>тот</w:t>
      </w:r>
      <w:proofErr w:type="gramEnd"/>
      <w:r w:rsidRPr="008D5F9E">
        <w:rPr>
          <w:rFonts w:ascii="Bookman Old Style" w:hAnsi="Bookman Old Style"/>
          <w:i/>
          <w:sz w:val="28"/>
          <w:szCs w:val="28"/>
        </w:rPr>
        <w:t xml:space="preserve"> кто плюёт Ваш родной человек – Вам страшно за его будущее?</w:t>
      </w:r>
    </w:p>
    <w:p w:rsidR="00F8040E" w:rsidRDefault="00C6401D" w:rsidP="00F8040E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Попробуйте п</w:t>
      </w:r>
      <w:r w:rsidRPr="00C6401D">
        <w:rPr>
          <w:rFonts w:ascii="Bookman Old Style" w:hAnsi="Bookman Old Style"/>
          <w:b/>
          <w:i/>
          <w:sz w:val="28"/>
          <w:szCs w:val="28"/>
        </w:rPr>
        <w:t>ротивостоять приглашению попробовать закурить</w:t>
      </w:r>
      <w:r>
        <w:rPr>
          <w:rFonts w:ascii="Bookman Old Style" w:hAnsi="Bookman Old Style"/>
          <w:b/>
          <w:i/>
          <w:sz w:val="28"/>
          <w:szCs w:val="28"/>
        </w:rPr>
        <w:t xml:space="preserve"> или положить за губу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насвай</w:t>
      </w:r>
      <w:proofErr w:type="spellEnd"/>
      <w:r w:rsidRPr="00C6401D">
        <w:rPr>
          <w:rFonts w:ascii="Bookman Old Style" w:hAnsi="Bookman Old Style"/>
          <w:b/>
          <w:i/>
          <w:sz w:val="28"/>
          <w:szCs w:val="28"/>
        </w:rPr>
        <w:t xml:space="preserve"> – </w:t>
      </w:r>
      <w:r w:rsidR="00F8040E">
        <w:rPr>
          <w:rFonts w:ascii="Bookman Old Style" w:hAnsi="Bookman Old Style"/>
          <w:b/>
          <w:i/>
          <w:sz w:val="28"/>
          <w:szCs w:val="28"/>
        </w:rPr>
        <w:t xml:space="preserve">ведь это </w:t>
      </w:r>
      <w:r w:rsidRPr="00C6401D">
        <w:rPr>
          <w:rFonts w:ascii="Bookman Old Style" w:hAnsi="Bookman Old Style"/>
          <w:b/>
          <w:i/>
          <w:sz w:val="28"/>
          <w:szCs w:val="28"/>
        </w:rPr>
        <w:t xml:space="preserve">и есть по-настоящему взрослый поступок, которым можно гордиться. </w:t>
      </w:r>
      <w:proofErr w:type="spellStart"/>
      <w:r w:rsidR="00F8040E">
        <w:rPr>
          <w:rFonts w:ascii="Bookman Old Style" w:hAnsi="Bookman Old Style"/>
          <w:b/>
          <w:i/>
          <w:sz w:val="28"/>
          <w:szCs w:val="28"/>
        </w:rPr>
        <w:t>Насвайчики</w:t>
      </w:r>
      <w:proofErr w:type="spellEnd"/>
      <w:r w:rsidRPr="00C6401D">
        <w:rPr>
          <w:rFonts w:ascii="Bookman Old Style" w:hAnsi="Bookman Old Style"/>
          <w:b/>
          <w:i/>
          <w:sz w:val="28"/>
          <w:szCs w:val="28"/>
        </w:rPr>
        <w:t xml:space="preserve"> не могут бросить это занятие – они попали в рабство, а вот те, кто может противостоять, - по-настоящему сильные и свободные люди.</w:t>
      </w:r>
      <w:r w:rsidR="00F8040E" w:rsidRPr="00F8040E">
        <w:rPr>
          <w:rFonts w:ascii="Bookman Old Style" w:hAnsi="Bookman Old Style"/>
          <w:i/>
          <w:sz w:val="28"/>
          <w:szCs w:val="28"/>
        </w:rPr>
        <w:t xml:space="preserve"> </w:t>
      </w:r>
    </w:p>
    <w:p w:rsidR="00F8040E" w:rsidRPr="008D5F9E" w:rsidRDefault="00F8040E" w:rsidP="00F8040E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  <w:r w:rsidRPr="008D5F9E">
        <w:rPr>
          <w:rFonts w:ascii="Bookman Old Style" w:hAnsi="Bookman Old Style"/>
          <w:i/>
          <w:sz w:val="28"/>
          <w:szCs w:val="28"/>
        </w:rPr>
        <w:t>В ваших силах остановить эту «молодежную моду». Берегите себя и своих близких!»</w:t>
      </w:r>
    </w:p>
    <w:p w:rsidR="00C6401D" w:rsidRPr="00C6401D" w:rsidRDefault="00C6401D" w:rsidP="00F8040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</w:p>
    <w:p w:rsidR="008D5F9E" w:rsidRPr="0078051E" w:rsidRDefault="008D5F9E" w:rsidP="008D5F9E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</w:p>
    <w:tbl>
      <w:tblPr>
        <w:tblW w:w="914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47"/>
      </w:tblGrid>
      <w:tr w:rsidR="008D5F9E" w:rsidRPr="008D5F9E" w:rsidTr="001C1FB8">
        <w:trPr>
          <w:tblCellSpacing w:w="0" w:type="dxa"/>
        </w:trPr>
        <w:tc>
          <w:tcPr>
            <w:tcW w:w="9147" w:type="dxa"/>
            <w:vAlign w:val="center"/>
            <w:hideMark/>
          </w:tcPr>
          <w:p w:rsidR="008D5F9E" w:rsidRPr="008D5F9E" w:rsidRDefault="008D5F9E" w:rsidP="008D5F9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</w:tbl>
    <w:p w:rsidR="00CC75BA" w:rsidRDefault="00CC75BA" w:rsidP="008D5F9E">
      <w:pPr>
        <w:jc w:val="both"/>
      </w:pPr>
    </w:p>
    <w:sectPr w:rsidR="00CC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F9E"/>
    <w:rsid w:val="008D5F9E"/>
    <w:rsid w:val="00C6401D"/>
    <w:rsid w:val="00CC75BA"/>
    <w:rsid w:val="00F8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2015-05-16T11:15:00Z</dcterms:created>
  <dcterms:modified xsi:type="dcterms:W3CDTF">2015-05-16T11:27:00Z</dcterms:modified>
</cp:coreProperties>
</file>