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2E" w:rsidRPr="006468E2" w:rsidRDefault="00645E2E" w:rsidP="00645E2E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468E2">
        <w:rPr>
          <w:b/>
          <w:bCs/>
          <w:sz w:val="28"/>
          <w:szCs w:val="28"/>
        </w:rPr>
        <w:t>Методическая разработка урока</w:t>
      </w:r>
      <w:r w:rsidRPr="006468E2">
        <w:rPr>
          <w:b/>
          <w:bCs/>
          <w:sz w:val="28"/>
          <w:szCs w:val="28"/>
        </w:rPr>
        <w:br/>
        <w:t>математики</w:t>
      </w:r>
    </w:p>
    <w:p w:rsidR="00645E2E" w:rsidRPr="006468E2" w:rsidRDefault="00645E2E" w:rsidP="00645E2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6468E2">
        <w:rPr>
          <w:b/>
          <w:bCs/>
          <w:sz w:val="28"/>
          <w:szCs w:val="28"/>
        </w:rPr>
        <w:t>«Арифметические действия</w:t>
      </w:r>
      <w:r w:rsidR="005E12A5">
        <w:rPr>
          <w:b/>
          <w:bCs/>
          <w:sz w:val="28"/>
          <w:szCs w:val="28"/>
        </w:rPr>
        <w:t xml:space="preserve"> с</w:t>
      </w:r>
      <w:r w:rsidRPr="006468E2">
        <w:rPr>
          <w:b/>
          <w:bCs/>
          <w:sz w:val="28"/>
          <w:szCs w:val="28"/>
        </w:rPr>
        <w:t xml:space="preserve"> </w:t>
      </w:r>
      <w:r w:rsidRPr="006468E2">
        <w:rPr>
          <w:b/>
          <w:sz w:val="28"/>
          <w:szCs w:val="28"/>
        </w:rPr>
        <w:t>числами</w:t>
      </w:r>
      <w:r w:rsidRPr="006468E2">
        <w:rPr>
          <w:b/>
          <w:bCs/>
          <w:sz w:val="28"/>
          <w:szCs w:val="28"/>
        </w:rPr>
        <w:t>»</w:t>
      </w:r>
    </w:p>
    <w:p w:rsidR="00645E2E" w:rsidRPr="006468E2" w:rsidRDefault="00645E2E" w:rsidP="00645E2E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468E2">
        <w:rPr>
          <w:sz w:val="28"/>
          <w:szCs w:val="28"/>
        </w:rPr>
        <w:t>для учащихся 6-го класса</w:t>
      </w:r>
    </w:p>
    <w:p w:rsidR="00645E2E" w:rsidRPr="006468E2" w:rsidRDefault="00645E2E" w:rsidP="00645E2E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45E2E" w:rsidRPr="006468E2" w:rsidRDefault="00645E2E" w:rsidP="00645E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45E2E" w:rsidRDefault="00645E2E" w:rsidP="00645E2E">
      <w:pPr>
        <w:pStyle w:val="a5"/>
        <w:ind w:firstLine="851"/>
        <w:jc w:val="both"/>
        <w:rPr>
          <w:sz w:val="28"/>
          <w:szCs w:val="28"/>
        </w:rPr>
      </w:pPr>
      <w:r w:rsidRPr="006468E2">
        <w:rPr>
          <w:sz w:val="28"/>
          <w:szCs w:val="28"/>
        </w:rPr>
        <w:t>Повторение изученного материала по теме “Умножение и деление положительных и отрицательных чисел”, отработка навыков применения операций умножения и деления положительного числа на отрицательное число и наоборот, а также отрицательного числа на отрицательное число. Связать полученные знания с жизнью.</w:t>
      </w:r>
    </w:p>
    <w:p w:rsidR="00645E2E" w:rsidRPr="006468E2" w:rsidRDefault="00645E2E" w:rsidP="00645E2E">
      <w:pPr>
        <w:pStyle w:val="a5"/>
        <w:ind w:firstLine="851"/>
        <w:jc w:val="both"/>
        <w:rPr>
          <w:sz w:val="28"/>
          <w:szCs w:val="28"/>
        </w:rPr>
      </w:pPr>
      <w:r w:rsidRPr="006468E2">
        <w:rPr>
          <w:sz w:val="28"/>
          <w:szCs w:val="28"/>
        </w:rPr>
        <w:t xml:space="preserve">Данный тип урока активизирует процесс обучения, позволяет реализовать идеи развивающего обучения. Цели урока: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обобщить и систематизировать знания учащихся о правилах действий над положительными и отрицательными числами;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закрепить умение применять правила в процессе выполнения упражнений;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формировать навыки самостоятельной работы;</w:t>
      </w:r>
    </w:p>
    <w:p w:rsidR="00645E2E" w:rsidRPr="006468E2" w:rsidRDefault="00645E2E" w:rsidP="00645E2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6468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развивать логическое мышление, математическую речь, вычислительные навыки;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развивать умение применять полученные знания к решению прикладных задач;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расширение кругозора;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64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воспитание познавательного интереса к предмету;</w:t>
      </w:r>
    </w:p>
    <w:p w:rsidR="00645E2E" w:rsidRPr="006468E2" w:rsidRDefault="00645E2E" w:rsidP="00645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-воспитывать культуру труда, математической речи, активность, самостоятельность, культуру общения.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 xml:space="preserve">Оборудование:      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проектор;</w:t>
      </w:r>
    </w:p>
    <w:p w:rsidR="00645E2E" w:rsidRPr="006468E2" w:rsidRDefault="00645E2E" w:rsidP="00645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листы с текстами задач, с тестами для каждого ученика;</w:t>
      </w:r>
    </w:p>
    <w:p w:rsidR="00645E2E" w:rsidRPr="006468E2" w:rsidRDefault="00645E2E" w:rsidP="00645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- карточки учета на каждого ученика;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2E" w:rsidRPr="006468E2" w:rsidRDefault="00645E2E" w:rsidP="00645E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68E2">
        <w:rPr>
          <w:rFonts w:ascii="Times New Roman" w:hAnsi="Times New Roman" w:cs="Times New Roman"/>
          <w:b/>
          <w:sz w:val="28"/>
          <w:szCs w:val="28"/>
        </w:rPr>
        <w:t>. Орг.момент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1. Приветствие, представление.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ab/>
        <w:t>Ребята, перед началом урока мне вручили фрагмент письма, текст которого был зашифрован, а начинается оно словами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«Нет Земли лучше Родины своей.»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lastRenderedPageBreak/>
        <w:t xml:space="preserve">Чтобы узнать, в связи с чем прислано это письмо, необходимо расшифровать его фрагмент. Помогут нам расшифровать письмо знания правил действий с положительными и отрицательными числами. 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68E2">
        <w:rPr>
          <w:rFonts w:ascii="Times New Roman" w:hAnsi="Times New Roman" w:cs="Times New Roman"/>
          <w:b/>
          <w:sz w:val="28"/>
          <w:szCs w:val="28"/>
        </w:rPr>
        <w:t>. Этап актуализации знаний учащихся.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i/>
          <w:sz w:val="28"/>
          <w:szCs w:val="28"/>
        </w:rPr>
        <w:t xml:space="preserve">Устная работа 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Символическая запись правил действий с положительными и отрицательными числами.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1)  (-)  ·  (+) = (?);          2)  (+) : (-) = (?);         3) (-)  ·  (-) = (?);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4)   5)  (-)  :  (-) = (?);     5) ) а  ·  (-1) = (?) или (-а)  ·  (-1) = (?);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О чем говорит вам эта запись?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468E2">
        <w:rPr>
          <w:rFonts w:ascii="Times New Roman" w:hAnsi="Times New Roman" w:cs="Times New Roman"/>
          <w:i/>
          <w:sz w:val="28"/>
          <w:szCs w:val="28"/>
        </w:rPr>
        <w:t>:</w:t>
      </w:r>
      <w:r w:rsidRPr="006468E2">
        <w:rPr>
          <w:rFonts w:ascii="Times New Roman" w:hAnsi="Times New Roman" w:cs="Times New Roman"/>
          <w:sz w:val="28"/>
          <w:szCs w:val="28"/>
        </w:rPr>
        <w:t xml:space="preserve"> Давайте сформулируем правила действий, соответствующие записи под каждой цифрой. 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8E2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  <w:r w:rsidRPr="006468E2">
        <w:rPr>
          <w:rFonts w:ascii="Times New Roman" w:hAnsi="Times New Roman" w:cs="Times New Roman"/>
          <w:sz w:val="28"/>
          <w:szCs w:val="28"/>
        </w:rPr>
        <w:t>1</w:t>
      </w:r>
      <w:r w:rsidRPr="006468E2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6468E2">
        <w:rPr>
          <w:rFonts w:ascii="Times New Roman" w:hAnsi="Times New Roman" w:cs="Times New Roman"/>
          <w:sz w:val="28"/>
          <w:szCs w:val="28"/>
          <w:u w:val="single"/>
        </w:rPr>
        <w:t>Правило умножения чисел с разными знаками: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«Чтобы перемножить два числа с разными знаками, надо перемножить модули этих чисел и поставить перед полученным числом знак минус».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2) </w:t>
      </w:r>
      <w:r w:rsidRPr="006468E2">
        <w:rPr>
          <w:rFonts w:ascii="Times New Roman" w:hAnsi="Times New Roman" w:cs="Times New Roman"/>
          <w:sz w:val="28"/>
          <w:szCs w:val="28"/>
          <w:u w:val="single"/>
        </w:rPr>
        <w:t>Правило деления чисел с разными знаками: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«При делении чисел с разными знаками, надо: 1) разделить модуль делимого на модуль делителя, 2) поставить перед полученным числом знак минус».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3) </w:t>
      </w:r>
      <w:r w:rsidRPr="006468E2">
        <w:rPr>
          <w:rFonts w:ascii="Times New Roman" w:hAnsi="Times New Roman" w:cs="Times New Roman"/>
          <w:sz w:val="28"/>
          <w:szCs w:val="28"/>
          <w:u w:val="single"/>
        </w:rPr>
        <w:t>Правило умножения двух отрицательных чисел: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«Чтобы перемножить два отрицательных числа, надо перемножить их модули».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4)  </w:t>
      </w:r>
      <w:r w:rsidRPr="006468E2">
        <w:rPr>
          <w:rFonts w:ascii="Times New Roman" w:hAnsi="Times New Roman" w:cs="Times New Roman"/>
          <w:sz w:val="28"/>
          <w:szCs w:val="28"/>
          <w:u w:val="single"/>
        </w:rPr>
        <w:t>Правило деления отрицательного числа на отрицательное число: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«Чтобы разделить отрицательное число на отрицательное число, надо разделить модуль делимого на модуль делителя».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5) </w:t>
      </w:r>
      <w:r w:rsidRPr="006468E2">
        <w:rPr>
          <w:rFonts w:ascii="Times New Roman" w:hAnsi="Times New Roman" w:cs="Times New Roman"/>
          <w:sz w:val="28"/>
          <w:szCs w:val="28"/>
          <w:u w:val="single"/>
        </w:rPr>
        <w:t>Правило умножения  чисел на -1: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«Если любое число умножить на -1, то произведение будет равно противоположному числу.«После формулировки правил появляется «знак» результата и соответствующие ему цифры или буквы. В конце выполнения задания складывается фраза   </w:t>
      </w:r>
      <w:r w:rsidRPr="006468E2">
        <w:rPr>
          <w:rFonts w:ascii="Times New Roman" w:hAnsi="Times New Roman" w:cs="Times New Roman"/>
          <w:b/>
          <w:sz w:val="28"/>
          <w:szCs w:val="28"/>
        </w:rPr>
        <w:t>75 л е т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Мы расшифровали фрагмент письма. Как вы думаете, в связи с чем пришло это письмо?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6468E2">
        <w:rPr>
          <w:rFonts w:ascii="Times New Roman" w:hAnsi="Times New Roman" w:cs="Times New Roman"/>
          <w:sz w:val="28"/>
          <w:szCs w:val="28"/>
        </w:rPr>
        <w:t xml:space="preserve"> (Письмо прислано в связи с юбилейной датой – 75-летием Алтайского края)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468E2">
        <w:rPr>
          <w:rFonts w:ascii="Times New Roman" w:hAnsi="Times New Roman" w:cs="Times New Roman"/>
          <w:sz w:val="28"/>
          <w:szCs w:val="28"/>
        </w:rPr>
        <w:t>Выполнив цепочку вычислений,  мы узнаем следующее  слово.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1) -42 · 4                 3) -25· (-5).                  5)   -72 : (-9);  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2) -60 : 12;              4)  -3,6· (-1).                 6)  52:(-0,5);   7) -2,5·(-2)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Ответы: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5E2E" w:rsidRPr="006468E2" w:rsidSect="006468E2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708"/>
          <w:titlePg/>
          <w:docGrid w:linePitch="360"/>
        </w:sectPr>
      </w:pP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lastRenderedPageBreak/>
        <w:t>1) -168              Б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2) -5                  А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3) 125               Р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4)3,6                 Н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5)8                    А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lastRenderedPageBreak/>
        <w:t>6)-104               У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7) 5                   Л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5E2E" w:rsidRPr="006468E2" w:rsidSect="006468E2">
          <w:type w:val="continuous"/>
          <w:pgSz w:w="11906" w:h="16838"/>
          <w:pgMar w:top="1134" w:right="1134" w:bottom="1134" w:left="1134" w:header="709" w:footer="709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num="2" w:space="708"/>
          <w:titlePg/>
          <w:docGrid w:linePitch="360"/>
        </w:sectPr>
      </w:pP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lastRenderedPageBreak/>
        <w:t>Барнаул (столица Алтайского края)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68E2">
        <w:rPr>
          <w:rFonts w:ascii="Times New Roman" w:hAnsi="Times New Roman" w:cs="Times New Roman"/>
          <w:b/>
          <w:sz w:val="28"/>
          <w:szCs w:val="28"/>
        </w:rPr>
        <w:t>. Применение правил к решению задач.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А сейчас мы перейдем к решению задач.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Откроем свои тетради запишем число. 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Первая задача связана с климатическими условиями города Барнаула. (Тексты задач лежат у каждого учащегося на парте).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8E2">
        <w:rPr>
          <w:rFonts w:ascii="Times New Roman" w:hAnsi="Times New Roman" w:cs="Times New Roman"/>
          <w:i/>
          <w:sz w:val="28"/>
          <w:szCs w:val="28"/>
        </w:rPr>
        <w:t xml:space="preserve"> (Текст читает ученик)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«Найдите среднюю  температуру воздуха  города Барнаула в зимнее время года, если средняя температура января (-21°С), а средняя температура февраля – (-19°С), средняя температура декабря (-20 °С)?»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468E2">
        <w:rPr>
          <w:rFonts w:ascii="Times New Roman" w:hAnsi="Times New Roman" w:cs="Times New Roman"/>
          <w:sz w:val="28"/>
          <w:szCs w:val="28"/>
        </w:rPr>
        <w:t xml:space="preserve"> - Как находится среднее арифметическое?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(Ответы учеников)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468E2">
        <w:rPr>
          <w:rFonts w:ascii="Times New Roman" w:hAnsi="Times New Roman" w:cs="Times New Roman"/>
          <w:sz w:val="28"/>
          <w:szCs w:val="28"/>
        </w:rPr>
        <w:t xml:space="preserve"> - Сделаем краткую запись задачи и решим ее.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(К доске вызывается ученик, краткая запись и решение записывается на доске)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Январь – (-21°С)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Февраль – (-19°С)</w:t>
      </w:r>
      <w:r w:rsidRPr="006468E2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8" o:title=""/>
          </v:shape>
          <o:OLEObject Type="Embed" ProgID="Equation.3" ShapeID="_x0000_i1025" DrawAspect="Content" ObjectID="_1473845813" r:id="rId9"/>
        </w:objec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Декабрь- (-20°С),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Среднее значение -?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Решение:  -19+(-21)+(-20)/3= - 20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Ответ: -20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468E2">
        <w:rPr>
          <w:rFonts w:ascii="Times New Roman" w:hAnsi="Times New Roman" w:cs="Times New Roman"/>
          <w:sz w:val="28"/>
          <w:szCs w:val="28"/>
        </w:rPr>
        <w:t xml:space="preserve"> Перейдем к следующему этапу работы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4773"/>
      </w:tblGrid>
      <w:tr w:rsidR="00645E2E" w:rsidRPr="006468E2" w:rsidTr="00CF4170">
        <w:tc>
          <w:tcPr>
            <w:tcW w:w="4930" w:type="dxa"/>
          </w:tcPr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6468E2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499" w:dyaOrig="279">
                <v:shape id="_x0000_i1026" type="#_x0000_t75" style="width:24.75pt;height:14.25pt" o:ole="">
                  <v:imagedata r:id="rId10" o:title=""/>
                </v:shape>
                <o:OLEObject Type="Embed" ProgID="Equation.3" ShapeID="_x0000_i1026" DrawAspect="Content" ObjectID="_1473845814" r:id="rId11"/>
              </w:objec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(-1,3)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2) -8,1:0,9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Pr="006468E2">
              <w:rPr>
                <w:rFonts w:ascii="Times New Roman" w:hAnsi="Times New Roman" w:cs="Times New Roman"/>
                <w:b/>
                <w:position w:val="-10"/>
                <w:sz w:val="28"/>
                <w:szCs w:val="28"/>
              </w:rPr>
              <w:object w:dxaOrig="1060" w:dyaOrig="320">
                <v:shape id="_x0000_i1027" type="#_x0000_t75" style="width:53.25pt;height:15.75pt" o:ole="">
                  <v:imagedata r:id="rId12" o:title=""/>
                </v:shape>
                <o:OLEObject Type="Embed" ProgID="Equation.3" ShapeID="_x0000_i1027" DrawAspect="Content" ObjectID="_1473845815" r:id="rId13"/>
              </w:objec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4) -56,1 : (-1)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5) -26 : (-4)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6) -7:1,4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0"/>
              <w:gridCol w:w="657"/>
              <w:gridCol w:w="657"/>
              <w:gridCol w:w="619"/>
              <w:gridCol w:w="549"/>
              <w:gridCol w:w="764"/>
              <w:gridCol w:w="706"/>
            </w:tblGrid>
            <w:tr w:rsidR="00645E2E" w:rsidRPr="006468E2" w:rsidTr="00CF4170"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9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78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</w:tr>
            <w:tr w:rsidR="00645E2E" w:rsidRPr="006468E2" w:rsidTr="00CF4170"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-9</w:t>
                  </w:r>
                </w:p>
              </w:tc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78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-2,94</w:t>
                  </w:r>
                </w:p>
              </w:tc>
              <w:tc>
                <w:tcPr>
                  <w:tcW w:w="690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56,1</w:t>
                  </w:r>
                </w:p>
              </w:tc>
            </w:tr>
          </w:tbl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Карасу (Приток Катуни)</w:t>
            </w:r>
          </w:p>
        </w:tc>
        <w:tc>
          <w:tcPr>
            <w:tcW w:w="4924" w:type="dxa"/>
          </w:tcPr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6468E2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20" w:dyaOrig="279">
                <v:shape id="_x0000_i1028" type="#_x0000_t75" style="width:26.25pt;height:14.25pt" o:ole="">
                  <v:imagedata r:id="rId14" o:title=""/>
                </v:shape>
                <o:OLEObject Type="Embed" ProgID="Equation.3" ShapeID="_x0000_i1028" DrawAspect="Content" ObjectID="_1473845816" r:id="rId15"/>
              </w:objec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(-1,2)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2) - 7,8: 78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Pr="006468E2">
              <w:rPr>
                <w:rFonts w:ascii="Times New Roman" w:hAnsi="Times New Roman" w:cs="Times New Roman"/>
                <w:b/>
                <w:position w:val="-10"/>
                <w:sz w:val="28"/>
                <w:szCs w:val="28"/>
              </w:rPr>
              <w:object w:dxaOrig="460" w:dyaOrig="320">
                <v:shape id="_x0000_i1029" type="#_x0000_t75" style="width:23.25pt;height:15.75pt" o:ole="">
                  <v:imagedata r:id="rId16" o:title=""/>
                </v:shape>
                <o:OLEObject Type="Embed" ProgID="Equation.3" ShapeID="_x0000_i1029" DrawAspect="Content" ObjectID="_1473845817" r:id="rId17"/>
              </w:objec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(-4)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4) -18,9: (-9)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</w:t>
            </w:r>
            <w:r w:rsidRPr="006468E2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480" w:dyaOrig="260">
                <v:shape id="_x0000_i1030" type="#_x0000_t75" style="width:24pt;height:12.75pt" o:ole="">
                  <v:imagedata r:id="rId18" o:title=""/>
                </v:shape>
                <o:OLEObject Type="Embed" ProgID="Equation.3" ShapeID="_x0000_i1030" DrawAspect="Content" ObjectID="_1473845818" r:id="rId19"/>
              </w:objec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(-3,1)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6) -56: (-8)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7"/>
              <w:gridCol w:w="619"/>
              <w:gridCol w:w="657"/>
              <w:gridCol w:w="706"/>
              <w:gridCol w:w="551"/>
              <w:gridCol w:w="700"/>
              <w:gridCol w:w="657"/>
            </w:tblGrid>
            <w:tr w:rsidR="00645E2E" w:rsidRPr="006468E2" w:rsidTr="00CF4170">
              <w:tc>
                <w:tcPr>
                  <w:tcW w:w="67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659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7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68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77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52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67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</w:tr>
            <w:tr w:rsidR="00645E2E" w:rsidRPr="006468E2" w:rsidTr="00CF4170">
              <w:tc>
                <w:tcPr>
                  <w:tcW w:w="67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659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-0,1</w:t>
                  </w:r>
                </w:p>
              </w:tc>
              <w:tc>
                <w:tcPr>
                  <w:tcW w:w="68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577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52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675" w:type="dxa"/>
                </w:tcPr>
                <w:p w:rsidR="00645E2E" w:rsidRPr="006468E2" w:rsidRDefault="00645E2E" w:rsidP="00CF41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68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3,1</w:t>
                  </w:r>
                </w:p>
              </w:tc>
            </w:tr>
          </w:tbl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Тёплая (Приток Чарыша)</w:t>
            </w:r>
          </w:p>
        </w:tc>
      </w:tr>
    </w:tbl>
    <w:p w:rsidR="00645E2E" w:rsidRPr="006468E2" w:rsidRDefault="00645E2E" w:rsidP="00645E2E">
      <w:pPr>
        <w:pStyle w:val="a5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r w:rsidRPr="006468E2">
        <w:rPr>
          <w:sz w:val="28"/>
          <w:szCs w:val="28"/>
        </w:rPr>
        <w:lastRenderedPageBreak/>
        <w:t xml:space="preserve">Узнаем протяжённость в пределах страны самой длиной реки  в Алтайском крае </w:t>
      </w:r>
      <w:r w:rsidRPr="006468E2">
        <w:rPr>
          <w:bCs/>
          <w:color w:val="000000"/>
          <w:sz w:val="28"/>
          <w:szCs w:val="28"/>
        </w:rPr>
        <w:t>Алей</w:t>
      </w:r>
      <w:r w:rsidRPr="006468E2">
        <w:rPr>
          <w:color w:val="000000"/>
          <w:sz w:val="28"/>
          <w:szCs w:val="28"/>
        </w:rPr>
        <w:t> </w:t>
      </w:r>
    </w:p>
    <w:p w:rsidR="00645E2E" w:rsidRPr="006468E2" w:rsidRDefault="00645E2E" w:rsidP="00645E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 (Выражение записано на листе заданий, который находится на парте у каждого ученика)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(0,7-</w:t>
      </w:r>
      <w:r w:rsidRPr="006468E2">
        <w:rPr>
          <w:rFonts w:ascii="Times New Roman" w:hAnsi="Times New Roman" w:cs="Times New Roman"/>
          <w:b/>
          <w:position w:val="-28"/>
          <w:sz w:val="28"/>
          <w:szCs w:val="28"/>
        </w:rPr>
        <w:object w:dxaOrig="540" w:dyaOrig="720">
          <v:shape id="_x0000_i1031" type="#_x0000_t75" style="width:27pt;height:36pt" o:ole="">
            <v:imagedata r:id="rId20" o:title=""/>
          </v:shape>
          <o:OLEObject Type="Embed" ProgID="Equation.3" ShapeID="_x0000_i1031" DrawAspect="Content" ObjectID="_1473845819" r:id="rId21"/>
        </w:object>
      </w:r>
      <w:r w:rsidRPr="006468E2">
        <w:rPr>
          <w:rFonts w:ascii="Times New Roman" w:hAnsi="Times New Roman" w:cs="Times New Roman"/>
          <w:b/>
          <w:sz w:val="28"/>
          <w:szCs w:val="28"/>
        </w:rPr>
        <w:t xml:space="preserve"> · (-</w:t>
      </w:r>
      <w:r w:rsidRPr="006468E2">
        <w:rPr>
          <w:rFonts w:ascii="Times New Roman" w:hAnsi="Times New Roman" w:cs="Times New Roman"/>
          <w:b/>
          <w:position w:val="-28"/>
          <w:sz w:val="28"/>
          <w:szCs w:val="28"/>
        </w:rPr>
        <w:object w:dxaOrig="560" w:dyaOrig="720">
          <v:shape id="_x0000_i1032" type="#_x0000_t75" style="width:27.75pt;height:36pt" o:ole="">
            <v:imagedata r:id="rId22" o:title=""/>
          </v:shape>
          <o:OLEObject Type="Embed" ProgID="Equation.3" ShapeID="_x0000_i1032" DrawAspect="Content" ObjectID="_1473845820" r:id="rId23"/>
        </w:object>
      </w:r>
      <w:r w:rsidRPr="006468E2">
        <w:rPr>
          <w:rFonts w:ascii="Times New Roman" w:hAnsi="Times New Roman" w:cs="Times New Roman"/>
          <w:b/>
          <w:sz w:val="28"/>
          <w:szCs w:val="28"/>
        </w:rPr>
        <w:t>+(0,25-</w:t>
      </w:r>
      <w:r w:rsidRPr="006468E2">
        <w:rPr>
          <w:rFonts w:ascii="Times New Roman" w:hAnsi="Times New Roman" w:cs="Times New Roman"/>
          <w:b/>
          <w:position w:val="-26"/>
          <w:sz w:val="28"/>
          <w:szCs w:val="28"/>
        </w:rPr>
        <w:object w:dxaOrig="400" w:dyaOrig="700">
          <v:shape id="_x0000_i1033" type="#_x0000_t75" style="width:20.25pt;height:35.25pt" o:ole="">
            <v:imagedata r:id="rId24" o:title=""/>
          </v:shape>
          <o:OLEObject Type="Embed" ProgID="Equation.3" ShapeID="_x0000_i1033" DrawAspect="Content" ObjectID="_1473845821" r:id="rId25"/>
        </w:object>
      </w:r>
      <w:r w:rsidRPr="006468E2">
        <w:rPr>
          <w:rFonts w:ascii="Times New Roman" w:hAnsi="Times New Roman" w:cs="Times New Roman"/>
          <w:b/>
          <w:sz w:val="28"/>
          <w:szCs w:val="28"/>
        </w:rPr>
        <w:t xml:space="preserve">) : </w:t>
      </w:r>
      <w:r w:rsidRPr="006468E2">
        <w:rPr>
          <w:rFonts w:ascii="Times New Roman" w:hAnsi="Times New Roman" w:cs="Times New Roman"/>
          <w:b/>
          <w:position w:val="-26"/>
          <w:sz w:val="28"/>
          <w:szCs w:val="28"/>
        </w:rPr>
        <w:object w:dxaOrig="580" w:dyaOrig="700">
          <v:shape id="_x0000_i1034" type="#_x0000_t75" style="width:29.25pt;height:35.25pt" o:ole="">
            <v:imagedata r:id="rId26" o:title=""/>
          </v:shape>
          <o:OLEObject Type="Embed" ProgID="Equation.3" ShapeID="_x0000_i1034" DrawAspect="Content" ObjectID="_1473845822" r:id="rId27"/>
        </w:object>
      </w:r>
      <w:r w:rsidRPr="006468E2">
        <w:rPr>
          <w:rFonts w:ascii="Times New Roman" w:hAnsi="Times New Roman" w:cs="Times New Roman"/>
          <w:b/>
          <w:sz w:val="28"/>
          <w:szCs w:val="28"/>
        </w:rPr>
        <w:t xml:space="preserve"> +1700,5-842=858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У доски по очереди работают ученики. Первый расставляет порядок действий, остальные выполняют по одному  действию.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1)        </w:t>
      </w:r>
      <w:r w:rsidRPr="006468E2">
        <w:rPr>
          <w:rFonts w:ascii="Times New Roman" w:hAnsi="Times New Roman" w:cs="Times New Roman"/>
          <w:b/>
          <w:i/>
          <w:sz w:val="28"/>
          <w:szCs w:val="28"/>
        </w:rPr>
        <w:t>0,7</w:t>
      </w:r>
      <w:r w:rsidRPr="006468E2">
        <w:rPr>
          <w:rFonts w:ascii="Times New Roman" w:hAnsi="Times New Roman" w:cs="Times New Roman"/>
          <w:sz w:val="28"/>
          <w:szCs w:val="28"/>
        </w:rPr>
        <w:t>-</w:t>
      </w:r>
      <w:r w:rsidRPr="006468E2">
        <w:rPr>
          <w:rFonts w:ascii="Times New Roman" w:hAnsi="Times New Roman" w:cs="Times New Roman"/>
          <w:position w:val="-28"/>
          <w:sz w:val="28"/>
          <w:szCs w:val="28"/>
        </w:rPr>
        <w:object w:dxaOrig="400" w:dyaOrig="720">
          <v:shape id="_x0000_i1035" type="#_x0000_t75" style="width:20.25pt;height:36pt" o:ole="">
            <v:imagedata r:id="rId28" o:title=""/>
          </v:shape>
          <o:OLEObject Type="Embed" ProgID="Equation.3" ShapeID="_x0000_i1035" DrawAspect="Content" ObjectID="_1473845823" r:id="rId29"/>
        </w:object>
      </w:r>
      <w:r w:rsidRPr="006468E2">
        <w:rPr>
          <w:rFonts w:ascii="Times New Roman" w:hAnsi="Times New Roman" w:cs="Times New Roman"/>
          <w:sz w:val="28"/>
          <w:szCs w:val="28"/>
        </w:rPr>
        <w:t>=</w:t>
      </w:r>
      <w:r w:rsidRPr="006468E2">
        <w:rPr>
          <w:rFonts w:ascii="Times New Roman" w:hAnsi="Times New Roman" w:cs="Times New Roman"/>
          <w:position w:val="-28"/>
          <w:sz w:val="28"/>
          <w:szCs w:val="28"/>
        </w:rPr>
        <w:object w:dxaOrig="1020" w:dyaOrig="720">
          <v:shape id="_x0000_i1036" type="#_x0000_t75" style="width:51pt;height:36pt" o:ole="">
            <v:imagedata r:id="rId30" o:title=""/>
          </v:shape>
          <o:OLEObject Type="Embed" ProgID="Equation.3" ShapeID="_x0000_i1036" DrawAspect="Content" ObjectID="_1473845824" r:id="rId31"/>
        </w:object>
      </w:r>
      <w:r w:rsidRPr="006468E2">
        <w:rPr>
          <w:rFonts w:ascii="Times New Roman" w:hAnsi="Times New Roman" w:cs="Times New Roman"/>
          <w:sz w:val="28"/>
          <w:szCs w:val="28"/>
        </w:rPr>
        <w:t>=</w:t>
      </w:r>
      <w:r w:rsidRPr="006468E2">
        <w:rPr>
          <w:rFonts w:ascii="Times New Roman" w:hAnsi="Times New Roman" w:cs="Times New Roman"/>
          <w:position w:val="-28"/>
          <w:sz w:val="28"/>
          <w:szCs w:val="28"/>
        </w:rPr>
        <w:object w:dxaOrig="2100" w:dyaOrig="720">
          <v:shape id="_x0000_i1037" type="#_x0000_t75" style="width:105pt;height:36pt" o:ole="">
            <v:imagedata r:id="rId32" o:title=""/>
          </v:shape>
          <o:OLEObject Type="Embed" ProgID="Equation.3" ShapeID="_x0000_i1037" DrawAspect="Content" ObjectID="_1473845825" r:id="rId33"/>
        </w:object>
      </w:r>
      <w:r w:rsidRPr="006468E2">
        <w:rPr>
          <w:rFonts w:ascii="Times New Roman" w:hAnsi="Times New Roman" w:cs="Times New Roman"/>
          <w:sz w:val="28"/>
          <w:szCs w:val="28"/>
        </w:rPr>
        <w:t>;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2)       </w:t>
      </w:r>
      <w:r w:rsidRPr="006468E2">
        <w:rPr>
          <w:rFonts w:ascii="Times New Roman" w:hAnsi="Times New Roman" w:cs="Times New Roman"/>
          <w:position w:val="-28"/>
          <w:sz w:val="28"/>
          <w:szCs w:val="28"/>
        </w:rPr>
        <w:object w:dxaOrig="2799" w:dyaOrig="720">
          <v:shape id="_x0000_i1038" type="#_x0000_t75" style="width:140.25pt;height:36pt" o:ole="">
            <v:imagedata r:id="rId34" o:title=""/>
          </v:shape>
          <o:OLEObject Type="Embed" ProgID="Equation.3" ShapeID="_x0000_i1038" DrawAspect="Content" ObjectID="_1473845826" r:id="rId35"/>
        </w:object>
      </w:r>
      <w:r w:rsidRPr="006468E2">
        <w:rPr>
          <w:rFonts w:ascii="Times New Roman" w:hAnsi="Times New Roman" w:cs="Times New Roman"/>
          <w:sz w:val="28"/>
          <w:szCs w:val="28"/>
        </w:rPr>
        <w:t>;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3</w:t>
      </w:r>
      <w:r w:rsidRPr="006468E2">
        <w:rPr>
          <w:rFonts w:ascii="Times New Roman" w:hAnsi="Times New Roman" w:cs="Times New Roman"/>
          <w:b/>
          <w:sz w:val="28"/>
          <w:szCs w:val="28"/>
        </w:rPr>
        <w:t>)     0,25</w:t>
      </w:r>
      <w:r w:rsidRPr="006468E2">
        <w:rPr>
          <w:rFonts w:ascii="Times New Roman" w:hAnsi="Times New Roman" w:cs="Times New Roman"/>
          <w:sz w:val="28"/>
          <w:szCs w:val="28"/>
        </w:rPr>
        <w:t>-</w:t>
      </w:r>
      <w:r w:rsidRPr="006468E2">
        <w:rPr>
          <w:rFonts w:ascii="Times New Roman" w:hAnsi="Times New Roman" w:cs="Times New Roman"/>
          <w:position w:val="-26"/>
          <w:sz w:val="28"/>
          <w:szCs w:val="28"/>
        </w:rPr>
        <w:object w:dxaOrig="3280" w:dyaOrig="700">
          <v:shape id="_x0000_i1039" type="#_x0000_t75" style="width:164.25pt;height:35.25pt" o:ole="">
            <v:imagedata r:id="rId36" o:title=""/>
          </v:shape>
          <o:OLEObject Type="Embed" ProgID="Equation.3" ShapeID="_x0000_i1039" DrawAspect="Content" ObjectID="_1473845827" r:id="rId37"/>
        </w:object>
      </w:r>
      <w:r w:rsidRPr="006468E2">
        <w:rPr>
          <w:rFonts w:ascii="Times New Roman" w:hAnsi="Times New Roman" w:cs="Times New Roman"/>
          <w:sz w:val="28"/>
          <w:szCs w:val="28"/>
        </w:rPr>
        <w:t>;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4)    </w:t>
      </w:r>
      <w:r w:rsidRPr="006468E2">
        <w:rPr>
          <w:rFonts w:ascii="Times New Roman" w:hAnsi="Times New Roman" w:cs="Times New Roman"/>
          <w:position w:val="-28"/>
          <w:sz w:val="28"/>
          <w:szCs w:val="28"/>
        </w:rPr>
        <w:object w:dxaOrig="3500" w:dyaOrig="720">
          <v:shape id="_x0000_i1040" type="#_x0000_t75" style="width:174.75pt;height:36pt" o:ole="">
            <v:imagedata r:id="rId38" o:title=""/>
          </v:shape>
          <o:OLEObject Type="Embed" ProgID="Equation.3" ShapeID="_x0000_i1040" DrawAspect="Content" ObjectID="_1473845828" r:id="rId39"/>
        </w:objec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5)   </w:t>
      </w:r>
      <w:r w:rsidRPr="006468E2">
        <w:rPr>
          <w:rFonts w:ascii="Times New Roman" w:hAnsi="Times New Roman" w:cs="Times New Roman"/>
          <w:position w:val="-28"/>
          <w:sz w:val="28"/>
          <w:szCs w:val="28"/>
        </w:rPr>
        <w:object w:dxaOrig="3320" w:dyaOrig="720">
          <v:shape id="_x0000_i1041" type="#_x0000_t75" style="width:165.75pt;height:36pt" o:ole="">
            <v:imagedata r:id="rId40" o:title=""/>
          </v:shape>
          <o:OLEObject Type="Embed" ProgID="Equation.3" ShapeID="_x0000_i1041" DrawAspect="Content" ObjectID="_1473845829" r:id="rId41"/>
        </w:object>
      </w:r>
      <w:r w:rsidRPr="006468E2">
        <w:rPr>
          <w:rFonts w:ascii="Times New Roman" w:hAnsi="Times New Roman" w:cs="Times New Roman"/>
          <w:sz w:val="28"/>
          <w:szCs w:val="28"/>
        </w:rPr>
        <w:t>;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6)     </w:t>
      </w:r>
      <w:r w:rsidRPr="006468E2">
        <w:rPr>
          <w:rFonts w:ascii="Times New Roman" w:hAnsi="Times New Roman" w:cs="Times New Roman"/>
          <w:b/>
          <w:sz w:val="28"/>
          <w:szCs w:val="28"/>
        </w:rPr>
        <w:t>-0,5+1700,5=1700;</w:t>
      </w:r>
    </w:p>
    <w:p w:rsidR="00645E2E" w:rsidRPr="006468E2" w:rsidRDefault="00645E2E" w:rsidP="00645E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7)     1700-842=858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6468E2">
        <w:rPr>
          <w:rFonts w:ascii="Times New Roman" w:hAnsi="Times New Roman" w:cs="Times New Roman"/>
          <w:sz w:val="28"/>
          <w:szCs w:val="28"/>
        </w:rPr>
        <w:t>Протяженность</w:t>
      </w:r>
      <w:r w:rsidRPr="0064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8E2">
        <w:rPr>
          <w:rFonts w:ascii="Times New Roman" w:hAnsi="Times New Roman" w:cs="Times New Roman"/>
          <w:sz w:val="28"/>
          <w:szCs w:val="28"/>
        </w:rPr>
        <w:t>в пределах страны самой длиной реки Алей в Алтайском крае  858 км.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68E2">
        <w:rPr>
          <w:rFonts w:ascii="Times New Roman" w:hAnsi="Times New Roman" w:cs="Times New Roman"/>
          <w:b/>
          <w:sz w:val="28"/>
          <w:szCs w:val="28"/>
        </w:rPr>
        <w:t>.Тест .</w:t>
      </w:r>
    </w:p>
    <w:p w:rsidR="00645E2E" w:rsidRPr="006468E2" w:rsidRDefault="00645E2E" w:rsidP="00645E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468E2">
        <w:rPr>
          <w:sz w:val="28"/>
          <w:szCs w:val="28"/>
        </w:rPr>
        <w:t xml:space="preserve">Решив тест вы соберёте из букв ответов слова, которые связаны с  животным, которое очень редко бывает в Алтайском крае.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Тесты лежат на столах у каждого ученика.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0"/>
        <w:gridCol w:w="4691"/>
      </w:tblGrid>
      <w:tr w:rsidR="00645E2E" w:rsidRPr="006468E2" w:rsidTr="00CF4170">
        <w:tc>
          <w:tcPr>
            <w:tcW w:w="5028" w:type="dxa"/>
          </w:tcPr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826" w:type="dxa"/>
          </w:tcPr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645E2E" w:rsidRPr="006468E2" w:rsidTr="00CF4170">
        <w:tc>
          <w:tcPr>
            <w:tcW w:w="5028" w:type="dxa"/>
          </w:tcPr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 действие:·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1)    43 </w: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· (-3);       </w:t>
            </w: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2)  -6,7 </w: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· (-2,4);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6468E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20" w:dyaOrig="720">
                <v:shape id="_x0000_i1042" type="#_x0000_t75" style="width:56.25pt;height:36pt" o:ole="">
                  <v:imagedata r:id="rId42" o:title=""/>
                </v:shape>
                <o:OLEObject Type="Embed" ProgID="Equation.3" ShapeID="_x0000_i1042" DrawAspect="Content" ObjectID="_1473845830" r:id="rId43"/>
              </w:object>
            </w: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        4)  </w: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-2· (-5);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  <w:r w:rsidRPr="006468E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40" w:dyaOrig="720">
                <v:shape id="_x0000_i1043" type="#_x0000_t75" style="width:1in;height:36pt" o:ole="">
                  <v:imagedata r:id="rId44" o:title=""/>
                </v:shape>
                <o:OLEObject Type="Embed" ProgID="Equation.3" ShapeID="_x0000_i1043" DrawAspect="Content" ObjectID="_1473845831" r:id="rId45"/>
              </w:objec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Решите уравнение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    1)  -5,7</w:t>
            </w:r>
            <w:r w:rsidRPr="00646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6468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>= 11,4;     2</w: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)  -0,01х = 1</w:t>
            </w: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Найдите значение выражения 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6468E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2 </w:t>
            </w:r>
            <w:r w:rsidRPr="006468E2">
              <w:rPr>
                <w:rFonts w:ascii="Times New Roman" w:hAnsi="Times New Roman" w:cs="Times New Roman"/>
                <w:b/>
                <w:i/>
                <w:position w:val="-28"/>
                <w:sz w:val="28"/>
                <w:szCs w:val="28"/>
                <w:vertAlign w:val="superscript"/>
              </w:rPr>
              <w:object w:dxaOrig="480" w:dyaOrig="720">
                <v:shape id="_x0000_i1044" type="#_x0000_t75" style="width:24pt;height:36pt" o:ole="">
                  <v:imagedata r:id="rId46" o:title=""/>
                </v:shape>
                <o:OLEObject Type="Embed" ProgID="Equation.3" ShapeID="_x0000_i1044" DrawAspect="Content" ObjectID="_1473845832" r:id="rId47"/>
              </w:object>
            </w:r>
            <w:r w:rsidRPr="006468E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</w:t>
            </w: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если  </w:t>
            </w:r>
            <w:r w:rsidRPr="00646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 </w:t>
            </w: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>= -1</w:t>
            </w:r>
          </w:p>
        </w:tc>
        <w:tc>
          <w:tcPr>
            <w:tcW w:w="4826" w:type="dxa"/>
          </w:tcPr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А.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 действия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>1)  -26 · 4;              2)  -4,8 · (-3,7);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6468E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40" w:dyaOrig="720">
                <v:shape id="_x0000_i1045" type="#_x0000_t75" style="width:77.25pt;height:36pt" o:ole="">
                  <v:imagedata r:id="rId48" o:title=""/>
                </v:shape>
                <o:OLEObject Type="Embed" ProgID="Equation.3" ShapeID="_x0000_i1045" DrawAspect="Content" ObjectID="_1473845833" r:id="rId49"/>
              </w:object>
            </w: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    4)-14,7-17,4;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 </w:t>
            </w:r>
            <w:r w:rsidRPr="006468E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46" type="#_x0000_t75" style="width:36pt;height:36pt" o:ole="">
                  <v:imagedata r:id="rId50" o:title=""/>
                </v:shape>
                <o:OLEObject Type="Embed" ProgID="Equation.3" ShapeID="_x0000_i1046" DrawAspect="Content" ObjectID="_1473845834" r:id="rId51"/>
              </w:objec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Решите уравнение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 1)  -0,18</w:t>
            </w:r>
            <w:r w:rsidRPr="00646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т=1,17;      </w:t>
            </w: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>2)  0,001</w:t>
            </w:r>
            <w:r w:rsidRPr="00646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= -2.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Найдите значение выражения  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468E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6468E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468E2">
              <w:rPr>
                <w:rFonts w:ascii="Times New Roman" w:hAnsi="Times New Roman" w:cs="Times New Roman"/>
                <w:i/>
                <w:position w:val="-28"/>
                <w:sz w:val="28"/>
                <w:szCs w:val="28"/>
              </w:rPr>
              <w:object w:dxaOrig="260" w:dyaOrig="720">
                <v:shape id="_x0000_i1047" type="#_x0000_t75" style="width:12.75pt;height:36pt" o:ole="">
                  <v:imagedata r:id="rId52" o:title=""/>
                </v:shape>
                <o:OLEObject Type="Embed" ProgID="Equation.3" ShapeID="_x0000_i1047" DrawAspect="Content" ObjectID="_1473845835" r:id="rId53"/>
              </w:object>
            </w:r>
            <w:r w:rsidRPr="006468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 </w:t>
            </w:r>
            <w:r w:rsidRPr="006468E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646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 </w: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-1;  </w:t>
            </w:r>
          </w:p>
        </w:tc>
      </w:tr>
    </w:tbl>
    <w:p w:rsidR="00645E2E" w:rsidRPr="006468E2" w:rsidRDefault="00645E2E" w:rsidP="00645E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lastRenderedPageBreak/>
        <w:t>Ответы:   фламинго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Фламинго залетают в Алтайский край не ежегодно и в малом числе. Чаще это особи единичные, иногда малочисленные группы от двух до дюжины птиц.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Фламинго распространены в Африке, на Кавказе, Юго-Восточной и Центральной Азии, а также в Южной и Центральной Америке.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После выполнения тестовых заданий, учащиеся обмениваются тетрадями, простым карандашом проверяют работы друг друга и выставляют оценки.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Правильные ответы к заданиям теста и критерии оценивания высвечиваются на слайде. 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Ответы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645E2E" w:rsidRPr="006468E2" w:rsidTr="00CF4170">
        <w:tc>
          <w:tcPr>
            <w:tcW w:w="4927" w:type="dxa"/>
          </w:tcPr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 </w:t>
            </w:r>
          </w:p>
          <w:p w:rsidR="00645E2E" w:rsidRPr="006468E2" w:rsidRDefault="00645E2E" w:rsidP="00CF4170">
            <w:pPr>
              <w:spacing w:line="240" w:lineRule="auto"/>
              <w:ind w:left="1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1)       -129               ф</w:t>
            </w:r>
          </w:p>
          <w:p w:rsidR="00645E2E" w:rsidRPr="006468E2" w:rsidRDefault="00645E2E" w:rsidP="00CF4170">
            <w:pPr>
              <w:spacing w:line="240" w:lineRule="auto"/>
              <w:ind w:left="1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2)        16,08            л</w:t>
            </w:r>
          </w:p>
          <w:p w:rsidR="00645E2E" w:rsidRPr="006468E2" w:rsidRDefault="00645E2E" w:rsidP="00CF4170">
            <w:pPr>
              <w:spacing w:line="240" w:lineRule="auto"/>
              <w:ind w:left="1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3)       -2                   а</w:t>
            </w:r>
          </w:p>
          <w:p w:rsidR="00645E2E" w:rsidRPr="006468E2" w:rsidRDefault="00645E2E" w:rsidP="00CF4170">
            <w:pPr>
              <w:spacing w:line="240" w:lineRule="auto"/>
              <w:ind w:left="1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4)       -1,21              м</w:t>
            </w:r>
          </w:p>
          <w:p w:rsidR="00645E2E" w:rsidRPr="006468E2" w:rsidRDefault="00645E2E" w:rsidP="00CF4170">
            <w:pPr>
              <w:spacing w:line="240" w:lineRule="auto"/>
              <w:ind w:left="1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     </w:t>
            </w:r>
            <w:r w:rsidRPr="006468E2">
              <w:rPr>
                <w:rFonts w:ascii="Times New Roman" w:hAnsi="Times New Roman" w:cs="Times New Roman"/>
                <w:b/>
                <w:position w:val="-26"/>
                <w:sz w:val="28"/>
                <w:szCs w:val="28"/>
              </w:rPr>
              <w:object w:dxaOrig="800" w:dyaOrig="700">
                <v:shape id="_x0000_i1048" type="#_x0000_t75" style="width:39.75pt;height:35.25pt" o:ole="">
                  <v:imagedata r:id="rId54" o:title=""/>
                </v:shape>
                <o:OLEObject Type="Embed" ProgID="Equation.3" ShapeID="_x0000_i1048" DrawAspect="Content" ObjectID="_1473845836" r:id="rId55"/>
              </w:objec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и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</w:p>
          <w:p w:rsidR="00645E2E" w:rsidRPr="006468E2" w:rsidRDefault="00645E2E" w:rsidP="00CF4170">
            <w:pPr>
              <w:spacing w:line="240" w:lineRule="auto"/>
              <w:ind w:left="1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1)     -2                     н</w:t>
            </w:r>
          </w:p>
          <w:p w:rsidR="00645E2E" w:rsidRPr="006468E2" w:rsidRDefault="00645E2E" w:rsidP="00CF4170">
            <w:pPr>
              <w:spacing w:line="240" w:lineRule="auto"/>
              <w:ind w:left="1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2)    -100                  г</w:t>
            </w:r>
          </w:p>
          <w:p w:rsidR="00645E2E" w:rsidRPr="006468E2" w:rsidRDefault="00645E2E" w:rsidP="00CF4170">
            <w:pPr>
              <w:tabs>
                <w:tab w:val="left" w:pos="840"/>
                <w:tab w:val="center" w:pos="2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</w:p>
          <w:p w:rsidR="00645E2E" w:rsidRPr="006468E2" w:rsidRDefault="00645E2E" w:rsidP="00CF4170">
            <w:pPr>
              <w:spacing w:line="240" w:lineRule="auto"/>
              <w:ind w:left="15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1)      </w:t>
            </w:r>
            <w:r w:rsidRPr="006468E2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260" w:dyaOrig="720">
                <v:shape id="_x0000_i1049" type="#_x0000_t75" style="width:12.75pt;height:36pt" o:ole="">
                  <v:imagedata r:id="rId56" o:title=""/>
                </v:shape>
                <o:OLEObject Type="Embed" ProgID="Equation.3" ShapeID="_x0000_i1049" DrawAspect="Content" ObjectID="_1473845837" r:id="rId57"/>
              </w:objec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о</w:t>
            </w:r>
          </w:p>
        </w:tc>
        <w:tc>
          <w:tcPr>
            <w:tcW w:w="4927" w:type="dxa"/>
          </w:tcPr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вариант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</w:p>
          <w:p w:rsidR="00645E2E" w:rsidRPr="006468E2" w:rsidRDefault="00645E2E" w:rsidP="00CF4170">
            <w:pPr>
              <w:spacing w:line="240" w:lineRule="auto"/>
              <w:ind w:left="1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1)       -104                ф</w:t>
            </w:r>
          </w:p>
          <w:p w:rsidR="00645E2E" w:rsidRPr="006468E2" w:rsidRDefault="00645E2E" w:rsidP="00CF4170">
            <w:pPr>
              <w:spacing w:line="240" w:lineRule="auto"/>
              <w:ind w:left="1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2)        17,76              л</w:t>
            </w:r>
          </w:p>
          <w:p w:rsidR="00645E2E" w:rsidRPr="006468E2" w:rsidRDefault="00645E2E" w:rsidP="00CF4170">
            <w:pPr>
              <w:spacing w:line="240" w:lineRule="auto"/>
              <w:ind w:left="1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3)        1,5                 а</w:t>
            </w:r>
          </w:p>
          <w:p w:rsidR="00645E2E" w:rsidRPr="006468E2" w:rsidRDefault="00645E2E" w:rsidP="00CF4170">
            <w:pPr>
              <w:spacing w:line="240" w:lineRule="auto"/>
              <w:ind w:left="1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4)       -32,1              м</w:t>
            </w:r>
          </w:p>
          <w:p w:rsidR="00645E2E" w:rsidRPr="006468E2" w:rsidRDefault="00645E2E" w:rsidP="00CF4170">
            <w:pPr>
              <w:spacing w:line="240" w:lineRule="auto"/>
              <w:ind w:left="1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      </w:t>
            </w:r>
            <w:r w:rsidRPr="006468E2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680" w:dyaOrig="720">
                <v:shape id="_x0000_i1050" type="#_x0000_t75" style="width:33.75pt;height:36pt" o:ole="">
                  <v:imagedata r:id="rId58" o:title=""/>
                </v:shape>
                <o:OLEObject Type="Embed" ProgID="Equation.3" ShapeID="_x0000_i1050" DrawAspect="Content" ObjectID="_1473845838" r:id="rId59"/>
              </w:objec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и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</w:t>
            </w:r>
          </w:p>
          <w:p w:rsidR="00645E2E" w:rsidRPr="006468E2" w:rsidRDefault="00645E2E" w:rsidP="00CF4170">
            <w:pPr>
              <w:spacing w:line="240" w:lineRule="auto"/>
              <w:ind w:left="1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1)         -6,5              н</w:t>
            </w:r>
          </w:p>
          <w:p w:rsidR="00645E2E" w:rsidRPr="006468E2" w:rsidRDefault="00645E2E" w:rsidP="00CF4170">
            <w:pPr>
              <w:spacing w:line="240" w:lineRule="auto"/>
              <w:ind w:left="1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>2)       -200               г</w:t>
            </w:r>
          </w:p>
          <w:p w:rsidR="00645E2E" w:rsidRPr="006468E2" w:rsidRDefault="00645E2E" w:rsidP="00CF41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</w:p>
          <w:p w:rsidR="00645E2E" w:rsidRPr="006468E2" w:rsidRDefault="00645E2E" w:rsidP="00CF4170">
            <w:pPr>
              <w:spacing w:line="240" w:lineRule="auto"/>
              <w:ind w:left="1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1)      </w:t>
            </w:r>
            <w:r w:rsidRPr="006468E2">
              <w:rPr>
                <w:rFonts w:ascii="Times New Roman" w:hAnsi="Times New Roman" w:cs="Times New Roman"/>
                <w:b/>
                <w:position w:val="-28"/>
                <w:sz w:val="28"/>
                <w:szCs w:val="28"/>
              </w:rPr>
              <w:object w:dxaOrig="660" w:dyaOrig="720">
                <v:shape id="_x0000_i1051" type="#_x0000_t75" style="width:33pt;height:36pt" o:ole="">
                  <v:imagedata r:id="rId60" o:title=""/>
                </v:shape>
                <o:OLEObject Type="Embed" ProgID="Equation.3" ShapeID="_x0000_i1051" DrawAspect="Content" ObjectID="_1473845839" r:id="rId61"/>
              </w:object>
            </w:r>
            <w:r w:rsidRPr="0064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</w:t>
            </w:r>
          </w:p>
        </w:tc>
      </w:tr>
    </w:tbl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«2»  -  1-2 задания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«3»  -  4-3 заданий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«4»  -  6-5 заданий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</w:rPr>
        <w:t>«5»  -   7-8 заданий</w:t>
      </w:r>
    </w:p>
    <w:p w:rsidR="00645E2E" w:rsidRPr="006468E2" w:rsidRDefault="00645E2E" w:rsidP="0064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После проверки теста и выставления оценок, учащиеся вновь обмениваются тетрадями и каждый ставит свою оценку за тест в личную карточку учета. Карточки учета сдаются учителю.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>Учитель оценивает работу на уроке учащихся.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468E2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ab/>
        <w:t>Мы посвятили сегодняшний урок 75–летию Алтайского края. Пусть ваши достижения сегодня на уроке и далее в жизни будут направлены на благо нашей Родины.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468E2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645E2E" w:rsidRPr="006468E2" w:rsidRDefault="00645E2E" w:rsidP="00645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 xml:space="preserve">Что повторили мы сегодня на уроке? Что нового узнали?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468E2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</w:p>
    <w:p w:rsidR="00645E2E" w:rsidRPr="006468E2" w:rsidRDefault="00645E2E" w:rsidP="0064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E2">
        <w:rPr>
          <w:rFonts w:ascii="Times New Roman" w:hAnsi="Times New Roman" w:cs="Times New Roman"/>
          <w:sz w:val="28"/>
          <w:szCs w:val="28"/>
        </w:rPr>
        <w:tab/>
        <w:t>Повторить правила действий с положительными и отрицательными числами.</w:t>
      </w:r>
    </w:p>
    <w:p w:rsidR="002F3B9B" w:rsidRDefault="002F3B9B"/>
    <w:sectPr w:rsidR="002F3B9B" w:rsidSect="003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CE" w:rsidRDefault="009D76CE" w:rsidP="003E57E6">
      <w:pPr>
        <w:spacing w:after="0" w:line="240" w:lineRule="auto"/>
      </w:pPr>
      <w:r>
        <w:separator/>
      </w:r>
    </w:p>
  </w:endnote>
  <w:endnote w:type="continuationSeparator" w:id="1">
    <w:p w:rsidR="009D76CE" w:rsidRDefault="009D76CE" w:rsidP="003E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E2" w:rsidRDefault="003E57E6" w:rsidP="007C77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3B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8E2" w:rsidRDefault="009D76CE" w:rsidP="007C77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E2" w:rsidRDefault="003E57E6">
    <w:pPr>
      <w:pStyle w:val="a3"/>
      <w:jc w:val="center"/>
    </w:pPr>
    <w:r>
      <w:fldChar w:fldCharType="begin"/>
    </w:r>
    <w:r w:rsidR="002F3B9B">
      <w:instrText xml:space="preserve"> PAGE   \* MERGEFORMAT </w:instrText>
    </w:r>
    <w:r>
      <w:fldChar w:fldCharType="separate"/>
    </w:r>
    <w:r w:rsidR="005E12A5">
      <w:rPr>
        <w:noProof/>
      </w:rPr>
      <w:t>6</w:t>
    </w:r>
    <w:r>
      <w:fldChar w:fldCharType="end"/>
    </w:r>
  </w:p>
  <w:p w:rsidR="006468E2" w:rsidRDefault="009D76CE" w:rsidP="007C77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CE" w:rsidRDefault="009D76CE" w:rsidP="003E57E6">
      <w:pPr>
        <w:spacing w:after="0" w:line="240" w:lineRule="auto"/>
      </w:pPr>
      <w:r>
        <w:separator/>
      </w:r>
    </w:p>
  </w:footnote>
  <w:footnote w:type="continuationSeparator" w:id="1">
    <w:p w:rsidR="009D76CE" w:rsidRDefault="009D76CE" w:rsidP="003E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E2E"/>
    <w:rsid w:val="002F3B9B"/>
    <w:rsid w:val="003E57E6"/>
    <w:rsid w:val="005E12A5"/>
    <w:rsid w:val="00645E2E"/>
    <w:rsid w:val="009D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E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45E2E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4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4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2014-10-03T08:15:00Z</dcterms:created>
  <dcterms:modified xsi:type="dcterms:W3CDTF">2014-10-03T08:50:00Z</dcterms:modified>
</cp:coreProperties>
</file>